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CF784" w14:textId="77777777" w:rsidR="000052F1" w:rsidRDefault="000052F1" w:rsidP="000052F1">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Kalimah Robinson</w:t>
      </w:r>
    </w:p>
    <w:p w14:paraId="40B06389" w14:textId="77777777" w:rsidR="000052F1" w:rsidRDefault="000052F1" w:rsidP="000052F1">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5619 N Sydenham St</w:t>
      </w:r>
    </w:p>
    <w:p w14:paraId="49E75DC7" w14:textId="77777777" w:rsidR="000052F1" w:rsidRDefault="000052F1" w:rsidP="000052F1">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Philadelphia</w:t>
      </w:r>
      <w:r w:rsidR="007E5AB1">
        <w:rPr>
          <w:rFonts w:ascii="Times New Roman" w:hAnsi="Times New Roman" w:cs="Times New Roman"/>
          <w:color w:val="1A1A1A"/>
        </w:rPr>
        <w:t>, PA 1914</w:t>
      </w:r>
      <w:r>
        <w:rPr>
          <w:rFonts w:ascii="Times New Roman" w:hAnsi="Times New Roman" w:cs="Times New Roman"/>
          <w:color w:val="1A1A1A"/>
        </w:rPr>
        <w:t>1</w:t>
      </w:r>
    </w:p>
    <w:p w14:paraId="4C05816B" w14:textId="77777777" w:rsidR="000052F1" w:rsidRDefault="000052F1" w:rsidP="000052F1">
      <w:pPr>
        <w:widowControl w:val="0"/>
        <w:autoSpaceDE w:val="0"/>
        <w:autoSpaceDN w:val="0"/>
        <w:adjustRightInd w:val="0"/>
        <w:rPr>
          <w:rFonts w:ascii="Times New Roman" w:hAnsi="Times New Roman" w:cs="Times New Roman"/>
          <w:color w:val="1A1A1A"/>
        </w:rPr>
      </w:pPr>
    </w:p>
    <w:p w14:paraId="0A42D5D1" w14:textId="77777777" w:rsidR="000052F1" w:rsidRDefault="000052F1" w:rsidP="007E5AB1">
      <w:pPr>
        <w:widowControl w:val="0"/>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Dear: Human Resources</w:t>
      </w:r>
    </w:p>
    <w:p w14:paraId="411174A3" w14:textId="4536D3C1" w:rsidR="000052F1" w:rsidRDefault="000052F1" w:rsidP="007C3FA6">
      <w:pPr>
        <w:widowControl w:val="0"/>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 xml:space="preserve">Your </w:t>
      </w:r>
      <w:r w:rsidR="00B1773D">
        <w:rPr>
          <w:rFonts w:ascii="Times New Roman" w:hAnsi="Times New Roman" w:cs="Times New Roman"/>
          <w:color w:val="1A1A1A"/>
        </w:rPr>
        <w:t>current</w:t>
      </w:r>
      <w:r>
        <w:rPr>
          <w:rFonts w:ascii="Times New Roman" w:hAnsi="Times New Roman" w:cs="Times New Roman"/>
          <w:color w:val="1A1A1A"/>
        </w:rPr>
        <w:t xml:space="preserve"> position has caught my attention as I prepare to expand my professional career.</w:t>
      </w:r>
    </w:p>
    <w:p w14:paraId="55B47684" w14:textId="77777777" w:rsidR="000052F1" w:rsidRDefault="000052F1" w:rsidP="007E5AB1">
      <w:pPr>
        <w:widowControl w:val="0"/>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I say “professional” because I have worked steadily throughout and after college, gaining valuable experience that equips me to present your company with advantages others may not offer.</w:t>
      </w:r>
    </w:p>
    <w:p w14:paraId="073395FA" w14:textId="00DE28DD" w:rsidR="000052F1" w:rsidRDefault="000052F1" w:rsidP="00323A72">
      <w:pPr>
        <w:widowControl w:val="0"/>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 xml:space="preserve">For example, as a Psychiatric Technician working with children from all diverse backgrounds as well as special needs, I acquired strong leadership and interpersonal skills and the </w:t>
      </w:r>
      <w:r w:rsidR="00B1773D">
        <w:rPr>
          <w:rFonts w:ascii="Times New Roman" w:hAnsi="Times New Roman" w:cs="Times New Roman"/>
          <w:color w:val="1A1A1A"/>
        </w:rPr>
        <w:t>skills that you require</w:t>
      </w:r>
      <w:bookmarkStart w:id="0" w:name="_GoBack"/>
      <w:bookmarkEnd w:id="0"/>
      <w:r>
        <w:rPr>
          <w:rFonts w:ascii="Times New Roman" w:hAnsi="Times New Roman" w:cs="Times New Roman"/>
          <w:color w:val="1A1A1A"/>
        </w:rPr>
        <w:t>. I am now able to think quickly in emergency situations and in those requiring quick assessment of many factors in order to make appropriate decisions. Dealing with the diverse concerns of patients, parents, and faculty, I have become adept at operating with the proper mix of authority, diplomacy, and tact.</w:t>
      </w:r>
    </w:p>
    <w:p w14:paraId="610D3A23" w14:textId="77777777" w:rsidR="000052F1" w:rsidRDefault="000052F1" w:rsidP="007E5AB1">
      <w:pPr>
        <w:widowControl w:val="0"/>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While working in these deman</w:t>
      </w:r>
      <w:r w:rsidR="007E5AB1">
        <w:rPr>
          <w:rFonts w:ascii="Times New Roman" w:hAnsi="Times New Roman" w:cs="Times New Roman"/>
          <w:color w:val="1A1A1A"/>
        </w:rPr>
        <w:t>ding positions, I achieved a 3.7</w:t>
      </w:r>
      <w:r>
        <w:rPr>
          <w:rFonts w:ascii="Times New Roman" w:hAnsi="Times New Roman" w:cs="Times New Roman"/>
          <w:color w:val="1A1A1A"/>
        </w:rPr>
        <w:t xml:space="preserve">4 cumulative grade-point average. My major, </w:t>
      </w:r>
      <w:r w:rsidR="007E5AB1">
        <w:rPr>
          <w:rFonts w:ascii="Times New Roman" w:hAnsi="Times New Roman" w:cs="Times New Roman"/>
          <w:color w:val="1A1A1A"/>
        </w:rPr>
        <w:t>Masters of Arts in Human Services</w:t>
      </w:r>
      <w:r>
        <w:rPr>
          <w:rFonts w:ascii="Times New Roman" w:hAnsi="Times New Roman" w:cs="Times New Roman"/>
          <w:color w:val="1A1A1A"/>
        </w:rPr>
        <w:t>, provided me with a thorough foundation in principles required to begin my career.</w:t>
      </w:r>
    </w:p>
    <w:p w14:paraId="537C31E5" w14:textId="77777777" w:rsidR="000052F1" w:rsidRDefault="000052F1" w:rsidP="007E5AB1">
      <w:pPr>
        <w:widowControl w:val="0"/>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I would welcome the chance to discuss openings with your company. If you will contact me at (267)235-1866, we can schedule a meeting.</w:t>
      </w:r>
    </w:p>
    <w:p w14:paraId="5E930E95" w14:textId="77777777" w:rsidR="000052F1" w:rsidRDefault="000052F1" w:rsidP="007E5AB1">
      <w:pPr>
        <w:widowControl w:val="0"/>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Thank you for your consideration.</w:t>
      </w:r>
    </w:p>
    <w:p w14:paraId="4AA355A7" w14:textId="77777777" w:rsidR="007E5AB1" w:rsidRDefault="007E5AB1" w:rsidP="007E5AB1">
      <w:pPr>
        <w:widowControl w:val="0"/>
        <w:autoSpaceDE w:val="0"/>
        <w:autoSpaceDN w:val="0"/>
        <w:adjustRightInd w:val="0"/>
        <w:spacing w:line="360" w:lineRule="auto"/>
        <w:rPr>
          <w:rFonts w:ascii="Times New Roman" w:hAnsi="Times New Roman" w:cs="Times New Roman"/>
          <w:color w:val="1A1A1A"/>
        </w:rPr>
      </w:pPr>
    </w:p>
    <w:p w14:paraId="7719B43E" w14:textId="77777777" w:rsidR="007E5AB1" w:rsidRDefault="007E5AB1" w:rsidP="007E5AB1">
      <w:pPr>
        <w:widowControl w:val="0"/>
        <w:autoSpaceDE w:val="0"/>
        <w:autoSpaceDN w:val="0"/>
        <w:adjustRightInd w:val="0"/>
        <w:spacing w:line="360" w:lineRule="auto"/>
        <w:rPr>
          <w:rFonts w:ascii="Times New Roman" w:hAnsi="Times New Roman" w:cs="Times New Roman"/>
          <w:color w:val="1A1A1A"/>
        </w:rPr>
      </w:pPr>
    </w:p>
    <w:p w14:paraId="3024A0CA" w14:textId="77777777" w:rsidR="000052F1" w:rsidRDefault="000052F1" w:rsidP="007E5AB1">
      <w:pPr>
        <w:widowControl w:val="0"/>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Sincerely,</w:t>
      </w:r>
    </w:p>
    <w:p w14:paraId="08393F60" w14:textId="77777777" w:rsidR="00F75CB6" w:rsidRDefault="000052F1" w:rsidP="007E5AB1">
      <w:pPr>
        <w:spacing w:line="360" w:lineRule="auto"/>
      </w:pPr>
      <w:r>
        <w:rPr>
          <w:rFonts w:ascii="Times New Roman" w:hAnsi="Times New Roman" w:cs="Times New Roman"/>
          <w:color w:val="1A1A1A"/>
        </w:rPr>
        <w:t>Kalimah Robinson</w:t>
      </w:r>
    </w:p>
    <w:sectPr w:rsidR="00F75CB6" w:rsidSect="00A82E45">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F1"/>
    <w:rsid w:val="000052F1"/>
    <w:rsid w:val="00323A72"/>
    <w:rsid w:val="007A5C78"/>
    <w:rsid w:val="007C3FA6"/>
    <w:rsid w:val="007E5AB1"/>
    <w:rsid w:val="00A82E45"/>
    <w:rsid w:val="00B177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E647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1101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Kalimah Robinson</dc:creator>
  <cp:keywords/>
  <dc:description/>
  <cp:lastModifiedBy>Kalimah Robinson</cp:lastModifiedBy>
  <cp:revision>4</cp:revision>
  <dcterms:created xsi:type="dcterms:W3CDTF">2018-03-28T20:08:00Z</dcterms:created>
  <dcterms:modified xsi:type="dcterms:W3CDTF">2018-04-12T22:44:00Z</dcterms:modified>
</cp:coreProperties>
</file>