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46775" w14:textId="77777777" w:rsidR="00C51BA2" w:rsidRPr="00C51BA2" w:rsidRDefault="008A3D3A" w:rsidP="00212BFE">
      <w:pPr>
        <w:spacing w:after="0" w:line="240" w:lineRule="auto"/>
        <w:contextualSpacing/>
        <w:jc w:val="center"/>
        <w:rPr>
          <w:rFonts w:ascii="Calibri Light" w:hAnsi="Calibri Light" w:cs="Aharoni"/>
          <w:b/>
          <w:sz w:val="36"/>
          <w:szCs w:val="36"/>
        </w:rPr>
        <w:sectPr w:rsidR="00C51BA2" w:rsidRPr="00C51BA2" w:rsidSect="00A71F40">
          <w:pgSz w:w="12240" w:h="15840"/>
          <w:pgMar w:top="1440" w:right="1440" w:bottom="1440" w:left="1440" w:header="720" w:footer="720" w:gutter="0"/>
          <w:cols w:space="720"/>
          <w:docGrid w:linePitch="360"/>
        </w:sectPr>
      </w:pPr>
      <w:r w:rsidRPr="00A25AD2">
        <w:rPr>
          <w:rFonts w:ascii="Calibri Light" w:hAnsi="Calibri Light" w:cs="Aharoni"/>
          <w:b/>
          <w:sz w:val="36"/>
          <w:szCs w:val="36"/>
        </w:rPr>
        <w:t>Atara Cooper</w:t>
      </w:r>
    </w:p>
    <w:p w14:paraId="2231AC60" w14:textId="77777777" w:rsidR="00C51BA2" w:rsidRDefault="00C51BA2" w:rsidP="00F54DFD">
      <w:pPr>
        <w:pStyle w:val="Header"/>
        <w:contextualSpacing/>
      </w:pPr>
      <w:r>
        <w:t>703 West 32</w:t>
      </w:r>
      <w:r w:rsidRPr="00AB2DCC">
        <w:rPr>
          <w:vertAlign w:val="superscript"/>
        </w:rPr>
        <w:t>nd</w:t>
      </w:r>
      <w:r>
        <w:t xml:space="preserve"> Street</w:t>
      </w:r>
    </w:p>
    <w:p w14:paraId="66AEB38B" w14:textId="77777777" w:rsidR="00C51BA2" w:rsidRDefault="00C51BA2" w:rsidP="00F54DFD">
      <w:pPr>
        <w:pStyle w:val="Header"/>
        <w:contextualSpacing/>
      </w:pPr>
      <w:r>
        <w:rPr>
          <w:rFonts w:cstheme="minorHAnsi"/>
        </w:rPr>
        <w:t>Wilmington, DE 19802</w:t>
      </w:r>
    </w:p>
    <w:p w14:paraId="572ABF13" w14:textId="77777777" w:rsidR="00C51BA2" w:rsidRDefault="00C51BA2" w:rsidP="00F54DFD">
      <w:pPr>
        <w:pStyle w:val="Header"/>
        <w:contextualSpacing/>
        <w:jc w:val="right"/>
      </w:pPr>
      <w:r>
        <w:t>(302) 650-0238</w:t>
      </w:r>
    </w:p>
    <w:p w14:paraId="1DF1251B" w14:textId="77777777" w:rsidR="00C51BA2" w:rsidRDefault="003F26A5" w:rsidP="00F54DFD">
      <w:pPr>
        <w:pStyle w:val="Header"/>
        <w:contextualSpacing/>
        <w:jc w:val="right"/>
      </w:pPr>
      <w:hyperlink r:id="rId7" w:history="1">
        <w:r w:rsidR="00C51BA2" w:rsidRPr="006E1A62">
          <w:rPr>
            <w:rStyle w:val="Hyperlink"/>
            <w:rFonts w:cstheme="minorHAnsi"/>
          </w:rPr>
          <w:t>ataranmcooper@yahoo.co</w:t>
        </w:r>
        <w:r w:rsidR="00C51BA2" w:rsidRPr="006E1A62">
          <w:rPr>
            <w:rStyle w:val="Hyperlink"/>
          </w:rPr>
          <w:t>m</w:t>
        </w:r>
      </w:hyperlink>
    </w:p>
    <w:p w14:paraId="4729312F" w14:textId="77777777" w:rsidR="00C51BA2" w:rsidRDefault="00C51BA2" w:rsidP="00F54DFD">
      <w:pPr>
        <w:pStyle w:val="Header"/>
        <w:contextualSpacing/>
        <w:jc w:val="center"/>
        <w:rPr>
          <w:sz w:val="16"/>
          <w:szCs w:val="16"/>
        </w:rPr>
        <w:sectPr w:rsidR="00C51BA2" w:rsidSect="00C51BA2">
          <w:type w:val="continuous"/>
          <w:pgSz w:w="12240" w:h="15840"/>
          <w:pgMar w:top="1440" w:right="1440" w:bottom="1440" w:left="1440" w:header="720" w:footer="720" w:gutter="0"/>
          <w:cols w:num="2" w:space="720"/>
          <w:docGrid w:linePitch="360"/>
        </w:sectPr>
      </w:pPr>
    </w:p>
    <w:p w14:paraId="1250B0A4" w14:textId="77777777" w:rsidR="00C51BA2" w:rsidRPr="00D71F5C" w:rsidRDefault="00C51BA2" w:rsidP="004314CE">
      <w:pPr>
        <w:pStyle w:val="Header"/>
        <w:contextualSpacing/>
        <w:jc w:val="center"/>
        <w:rPr>
          <w:sz w:val="8"/>
          <w:szCs w:val="8"/>
        </w:rPr>
      </w:pPr>
    </w:p>
    <w:p w14:paraId="3C9551E1" w14:textId="77777777" w:rsidR="00C15942" w:rsidRPr="00D71F5C" w:rsidRDefault="00C15942" w:rsidP="00F54DFD">
      <w:pPr>
        <w:pBdr>
          <w:top w:val="single" w:sz="4" w:space="1" w:color="auto"/>
        </w:pBdr>
        <w:spacing w:after="0" w:line="240" w:lineRule="auto"/>
        <w:contextualSpacing/>
        <w:jc w:val="center"/>
        <w:rPr>
          <w:rFonts w:cs="Aharoni"/>
          <w:b/>
          <w:sz w:val="8"/>
          <w:szCs w:val="8"/>
        </w:rPr>
      </w:pPr>
    </w:p>
    <w:p w14:paraId="4772F776" w14:textId="77777777" w:rsidR="008A3D3A" w:rsidRPr="000F2DCC" w:rsidRDefault="00C51BA2" w:rsidP="00F54DFD">
      <w:pPr>
        <w:pBdr>
          <w:top w:val="single" w:sz="4" w:space="1" w:color="auto"/>
        </w:pBdr>
        <w:spacing w:after="0" w:line="240" w:lineRule="auto"/>
        <w:contextualSpacing/>
        <w:jc w:val="center"/>
        <w:rPr>
          <w:rFonts w:cs="Aharoni"/>
          <w:b/>
        </w:rPr>
      </w:pPr>
      <w:r>
        <w:rPr>
          <w:rFonts w:cs="Aharoni"/>
          <w:b/>
        </w:rPr>
        <w:t>Career Objective</w:t>
      </w:r>
    </w:p>
    <w:p w14:paraId="208C31BA" w14:textId="77777777" w:rsidR="000F2DCC" w:rsidRPr="00D27E66" w:rsidRDefault="000F2DCC" w:rsidP="00F54DFD">
      <w:pPr>
        <w:spacing w:after="0" w:line="240" w:lineRule="auto"/>
        <w:contextualSpacing/>
        <w:rPr>
          <w:rFonts w:cs="Aharoni"/>
        </w:rPr>
        <w:sectPr w:rsidR="000F2DCC" w:rsidRPr="00D27E66" w:rsidSect="00C51BA2">
          <w:type w:val="continuous"/>
          <w:pgSz w:w="12240" w:h="15840"/>
          <w:pgMar w:top="1440" w:right="1440" w:bottom="1440" w:left="1440" w:header="720" w:footer="720" w:gutter="0"/>
          <w:cols w:space="720"/>
          <w:docGrid w:linePitch="360"/>
        </w:sectPr>
      </w:pPr>
    </w:p>
    <w:p w14:paraId="3D5C6777" w14:textId="77777777" w:rsidR="00E96B6D" w:rsidRDefault="00B95B95" w:rsidP="00F54DFD">
      <w:pPr>
        <w:spacing w:after="0" w:line="240" w:lineRule="auto"/>
        <w:contextualSpacing/>
        <w:rPr>
          <w:rFonts w:cstheme="minorHAnsi"/>
          <w:shd w:val="clear" w:color="auto" w:fill="FFFFFF"/>
        </w:rPr>
      </w:pPr>
      <w:r w:rsidRPr="00450A00">
        <w:rPr>
          <w:rFonts w:cstheme="minorHAnsi"/>
        </w:rPr>
        <w:t xml:space="preserve">A passionate education professional with a blend of experience in communication, strategic planning, and clinical experience in a diversified setting. </w:t>
      </w:r>
      <w:r w:rsidRPr="00450A00">
        <w:rPr>
          <w:rFonts w:cstheme="minorHAnsi"/>
          <w:shd w:val="clear" w:color="auto" w:fill="FFFFFF"/>
        </w:rPr>
        <w:t>I am an individual seeking a rewarding position that will allow me to utilize my skills and experience while providing pro</w:t>
      </w:r>
      <w:r w:rsidR="00E96B6D">
        <w:rPr>
          <w:rFonts w:cstheme="minorHAnsi"/>
          <w:shd w:val="clear" w:color="auto" w:fill="FFFFFF"/>
        </w:rPr>
        <w:t>fessional growth and experience.</w:t>
      </w:r>
    </w:p>
    <w:p w14:paraId="1CFA113B" w14:textId="77777777" w:rsidR="00E96B6D" w:rsidRPr="00D71F5C" w:rsidRDefault="00E96B6D" w:rsidP="004314CE">
      <w:pPr>
        <w:pBdr>
          <w:bottom w:val="single" w:sz="4" w:space="1" w:color="auto"/>
        </w:pBdr>
        <w:spacing w:after="0" w:line="240" w:lineRule="auto"/>
        <w:contextualSpacing/>
        <w:rPr>
          <w:rFonts w:cstheme="minorHAnsi"/>
          <w:sz w:val="8"/>
          <w:szCs w:val="8"/>
          <w:shd w:val="clear" w:color="auto" w:fill="FFFFFF"/>
        </w:rPr>
      </w:pPr>
    </w:p>
    <w:p w14:paraId="4073C579" w14:textId="77777777" w:rsidR="004314CE" w:rsidRPr="00D71F5C" w:rsidRDefault="004314CE" w:rsidP="00F54DFD">
      <w:pPr>
        <w:spacing w:after="0" w:line="240" w:lineRule="auto"/>
        <w:contextualSpacing/>
        <w:rPr>
          <w:rFonts w:cstheme="minorHAnsi"/>
          <w:sz w:val="8"/>
          <w:szCs w:val="8"/>
          <w:shd w:val="clear" w:color="auto" w:fill="FFFFFF"/>
        </w:rPr>
      </w:pPr>
    </w:p>
    <w:p w14:paraId="5A3200BB" w14:textId="77777777" w:rsidR="00AB13A3" w:rsidRDefault="00AB13A3" w:rsidP="00E96B6D">
      <w:pPr>
        <w:pStyle w:val="NoSpacing"/>
        <w:jc w:val="center"/>
        <w:rPr>
          <w:b/>
        </w:rPr>
      </w:pPr>
      <w:r w:rsidRPr="00E96B6D">
        <w:rPr>
          <w:b/>
        </w:rPr>
        <w:t xml:space="preserve">Employment </w:t>
      </w:r>
      <w:r w:rsidR="000F2DCC" w:rsidRPr="00E96B6D">
        <w:rPr>
          <w:b/>
        </w:rPr>
        <w:t>History</w:t>
      </w:r>
    </w:p>
    <w:p w14:paraId="0925A9C9" w14:textId="77777777" w:rsidR="003A7058" w:rsidRDefault="003A7058" w:rsidP="00E96B6D">
      <w:pPr>
        <w:pStyle w:val="NoSpacing"/>
        <w:jc w:val="center"/>
        <w:rPr>
          <w:b/>
        </w:rPr>
      </w:pPr>
    </w:p>
    <w:p w14:paraId="2D13D066" w14:textId="77777777" w:rsidR="003A7058" w:rsidRDefault="003A7058" w:rsidP="003A7058">
      <w:pPr>
        <w:spacing w:after="0" w:line="240" w:lineRule="auto"/>
        <w:contextualSpacing/>
        <w:rPr>
          <w:rFonts w:cs="Aharoni"/>
        </w:rPr>
      </w:pPr>
      <w:r>
        <w:rPr>
          <w:rFonts w:cs="Aharoni"/>
          <w:b/>
        </w:rPr>
        <w:t>Connections Community Support Program,</w:t>
      </w:r>
      <w:r>
        <w:rPr>
          <w:rFonts w:cs="Aharoni"/>
        </w:rPr>
        <w:t xml:space="preserve"> Newark, DE</w:t>
      </w:r>
      <w:r>
        <w:rPr>
          <w:rFonts w:cs="Aharoni"/>
        </w:rPr>
        <w:tab/>
      </w:r>
      <w:r>
        <w:rPr>
          <w:rFonts w:cs="Aharoni"/>
          <w:b/>
        </w:rPr>
        <w:tab/>
      </w:r>
      <w:r>
        <w:rPr>
          <w:rFonts w:cs="Aharoni"/>
          <w:b/>
        </w:rPr>
        <w:tab/>
      </w:r>
      <w:r>
        <w:rPr>
          <w:rFonts w:cs="Aharoni"/>
          <w:b/>
        </w:rPr>
        <w:tab/>
        <w:t xml:space="preserve">       </w:t>
      </w:r>
      <w:r>
        <w:rPr>
          <w:rFonts w:cs="Aharoni"/>
        </w:rPr>
        <w:t>April 2018 – Present</w:t>
      </w:r>
    </w:p>
    <w:p w14:paraId="6C2EA122" w14:textId="77777777" w:rsidR="003A7058" w:rsidRDefault="003A7058" w:rsidP="003A7058">
      <w:pPr>
        <w:spacing w:after="0" w:line="240" w:lineRule="auto"/>
        <w:contextualSpacing/>
        <w:rPr>
          <w:rFonts w:cs="Aharoni"/>
        </w:rPr>
      </w:pPr>
      <w:r>
        <w:rPr>
          <w:rFonts w:cs="Aharoni"/>
        </w:rPr>
        <w:t xml:space="preserve">Case Manager </w:t>
      </w:r>
    </w:p>
    <w:p w14:paraId="53E88B83" w14:textId="5E1F66A3" w:rsidR="003A7058" w:rsidRDefault="00F66BC6" w:rsidP="003A7058">
      <w:pPr>
        <w:pStyle w:val="NormalWeb"/>
        <w:spacing w:before="0" w:beforeAutospacing="0" w:after="0" w:afterAutospacing="0"/>
        <w:ind w:left="360"/>
        <w:rPr>
          <w:rFonts w:asciiTheme="minorHAnsi" w:hAnsiTheme="minorHAnsi"/>
          <w:color w:val="222222"/>
        </w:rPr>
      </w:pPr>
      <w:r>
        <w:rPr>
          <w:rFonts w:asciiTheme="minorHAnsi" w:hAnsiTheme="minorHAnsi"/>
          <w:color w:val="222222"/>
        </w:rPr>
        <w:t>Working alongside consumers with mental health</w:t>
      </w:r>
      <w:r w:rsidR="00662F96">
        <w:rPr>
          <w:rFonts w:asciiTheme="minorHAnsi" w:hAnsiTheme="minorHAnsi"/>
          <w:color w:val="222222"/>
        </w:rPr>
        <w:t xml:space="preserve">, </w:t>
      </w:r>
      <w:r>
        <w:rPr>
          <w:rFonts w:asciiTheme="minorHAnsi" w:hAnsiTheme="minorHAnsi"/>
          <w:color w:val="222222"/>
        </w:rPr>
        <w:t>substance use</w:t>
      </w:r>
      <w:r w:rsidR="00662F96">
        <w:rPr>
          <w:rFonts w:asciiTheme="minorHAnsi" w:hAnsiTheme="minorHAnsi"/>
          <w:color w:val="222222"/>
        </w:rPr>
        <w:t>,</w:t>
      </w:r>
      <w:r w:rsidR="003F26A5">
        <w:rPr>
          <w:rFonts w:asciiTheme="minorHAnsi" w:hAnsiTheme="minorHAnsi"/>
          <w:color w:val="222222"/>
        </w:rPr>
        <w:t xml:space="preserve"> and</w:t>
      </w:r>
      <w:r w:rsidR="00662F96">
        <w:rPr>
          <w:rFonts w:asciiTheme="minorHAnsi" w:hAnsiTheme="minorHAnsi"/>
          <w:color w:val="222222"/>
        </w:rPr>
        <w:t xml:space="preserve"> co-occurring </w:t>
      </w:r>
      <w:r>
        <w:rPr>
          <w:rFonts w:asciiTheme="minorHAnsi" w:hAnsiTheme="minorHAnsi"/>
          <w:color w:val="222222"/>
        </w:rPr>
        <w:t xml:space="preserve">disorders. </w:t>
      </w:r>
      <w:r w:rsidR="003A7058">
        <w:rPr>
          <w:rFonts w:asciiTheme="minorHAnsi" w:hAnsiTheme="minorHAnsi"/>
          <w:color w:val="222222"/>
        </w:rPr>
        <w:t>Provide in-home services including</w:t>
      </w:r>
      <w:r>
        <w:rPr>
          <w:rFonts w:asciiTheme="minorHAnsi" w:hAnsiTheme="minorHAnsi"/>
          <w:color w:val="222222"/>
        </w:rPr>
        <w:t xml:space="preserve"> assisting with</w:t>
      </w:r>
      <w:r w:rsidR="003A7058">
        <w:rPr>
          <w:rFonts w:asciiTheme="minorHAnsi" w:hAnsiTheme="minorHAnsi"/>
          <w:color w:val="222222"/>
        </w:rPr>
        <w:t xml:space="preserve"> ADL</w:t>
      </w:r>
      <w:r>
        <w:rPr>
          <w:rFonts w:asciiTheme="minorHAnsi" w:hAnsiTheme="minorHAnsi"/>
          <w:color w:val="222222"/>
        </w:rPr>
        <w:t>s</w:t>
      </w:r>
      <w:r w:rsidR="003A7058">
        <w:rPr>
          <w:rFonts w:asciiTheme="minorHAnsi" w:hAnsiTheme="minorHAnsi"/>
          <w:color w:val="222222"/>
        </w:rPr>
        <w:t xml:space="preserve">, </w:t>
      </w:r>
      <w:r>
        <w:rPr>
          <w:rFonts w:asciiTheme="minorHAnsi" w:hAnsiTheme="minorHAnsi"/>
          <w:color w:val="222222"/>
        </w:rPr>
        <w:t>delivering/administering medications,</w:t>
      </w:r>
      <w:r w:rsidR="003A7058">
        <w:rPr>
          <w:rFonts w:asciiTheme="minorHAnsi" w:hAnsiTheme="minorHAnsi"/>
          <w:color w:val="222222"/>
        </w:rPr>
        <w:t xml:space="preserve"> </w:t>
      </w:r>
      <w:r>
        <w:rPr>
          <w:rFonts w:asciiTheme="minorHAnsi" w:hAnsiTheme="minorHAnsi"/>
          <w:color w:val="222222"/>
        </w:rPr>
        <w:t>providing</w:t>
      </w:r>
      <w:r w:rsidR="003A7058">
        <w:rPr>
          <w:rFonts w:asciiTheme="minorHAnsi" w:hAnsiTheme="minorHAnsi"/>
          <w:color w:val="222222"/>
        </w:rPr>
        <w:t xml:space="preserve"> social support</w:t>
      </w:r>
      <w:r w:rsidR="00662F96">
        <w:rPr>
          <w:rFonts w:asciiTheme="minorHAnsi" w:hAnsiTheme="minorHAnsi"/>
          <w:color w:val="222222"/>
        </w:rPr>
        <w:t xml:space="preserve">, and </w:t>
      </w:r>
      <w:r w:rsidR="003A7058">
        <w:rPr>
          <w:rFonts w:asciiTheme="minorHAnsi" w:hAnsiTheme="minorHAnsi"/>
          <w:color w:val="222222"/>
        </w:rPr>
        <w:t>supportive counseling. Document</w:t>
      </w:r>
      <w:r>
        <w:rPr>
          <w:rFonts w:asciiTheme="minorHAnsi" w:hAnsiTheme="minorHAnsi"/>
          <w:color w:val="222222"/>
        </w:rPr>
        <w:t xml:space="preserve"> (DAP/DARP/Progress Notes)</w:t>
      </w:r>
      <w:r w:rsidR="003A7058">
        <w:rPr>
          <w:rFonts w:asciiTheme="minorHAnsi" w:hAnsiTheme="minorHAnsi"/>
          <w:color w:val="222222"/>
        </w:rPr>
        <w:t xml:space="preserve"> and keep colleagues, </w:t>
      </w:r>
      <w:r>
        <w:rPr>
          <w:rFonts w:asciiTheme="minorHAnsi" w:hAnsiTheme="minorHAnsi"/>
          <w:color w:val="222222"/>
        </w:rPr>
        <w:t xml:space="preserve">and </w:t>
      </w:r>
      <w:r w:rsidR="003A7058">
        <w:rPr>
          <w:rFonts w:asciiTheme="minorHAnsi" w:hAnsiTheme="minorHAnsi"/>
          <w:color w:val="222222"/>
        </w:rPr>
        <w:t>clinical coordinators</w:t>
      </w:r>
      <w:r>
        <w:rPr>
          <w:rFonts w:asciiTheme="minorHAnsi" w:hAnsiTheme="minorHAnsi"/>
          <w:color w:val="222222"/>
        </w:rPr>
        <w:t xml:space="preserve"> </w:t>
      </w:r>
      <w:r w:rsidR="003A7058">
        <w:rPr>
          <w:rFonts w:asciiTheme="minorHAnsi" w:hAnsiTheme="minorHAnsi"/>
          <w:color w:val="222222"/>
        </w:rPr>
        <w:t>informed of all changes in the consumer’s mental status</w:t>
      </w:r>
      <w:r>
        <w:rPr>
          <w:rFonts w:asciiTheme="minorHAnsi" w:hAnsiTheme="minorHAnsi"/>
          <w:color w:val="222222"/>
        </w:rPr>
        <w:t xml:space="preserve"> and overall well-being</w:t>
      </w:r>
      <w:r w:rsidR="003A7058">
        <w:rPr>
          <w:rFonts w:asciiTheme="minorHAnsi" w:hAnsiTheme="minorHAnsi"/>
          <w:color w:val="222222"/>
        </w:rPr>
        <w:t xml:space="preserve">. Completes assigned tasks including connecting clients to all needed services provided outside the agency. Coordinate the provision of medical and vocational services, independent living assistance services and working with community agencies to develop needed resources </w:t>
      </w:r>
      <w:r w:rsidR="003F26A5">
        <w:rPr>
          <w:rFonts w:asciiTheme="minorHAnsi" w:hAnsiTheme="minorHAnsi"/>
          <w:color w:val="222222"/>
        </w:rPr>
        <w:t>such as;</w:t>
      </w:r>
      <w:r w:rsidR="003A7058">
        <w:rPr>
          <w:rFonts w:asciiTheme="minorHAnsi" w:hAnsiTheme="minorHAnsi"/>
          <w:color w:val="222222"/>
        </w:rPr>
        <w:t xml:space="preserve"> housing, employment options, and income assistance.</w:t>
      </w:r>
      <w:r w:rsidR="005E562A">
        <w:rPr>
          <w:rFonts w:asciiTheme="minorHAnsi" w:hAnsiTheme="minorHAnsi"/>
          <w:color w:val="222222"/>
        </w:rPr>
        <w:t xml:space="preserve"> Assist in crisis situations and react in accordingly (on-call). </w:t>
      </w:r>
    </w:p>
    <w:p w14:paraId="346B7FE9" w14:textId="4833E003" w:rsidR="003A7058" w:rsidRPr="00E96B6D" w:rsidRDefault="003A7058" w:rsidP="003A7058">
      <w:pPr>
        <w:pStyle w:val="NoSpacing"/>
        <w:rPr>
          <w:b/>
        </w:rPr>
        <w:sectPr w:rsidR="003A7058" w:rsidRPr="00E96B6D" w:rsidSect="00AC5414">
          <w:type w:val="continuous"/>
          <w:pgSz w:w="12240" w:h="15840"/>
          <w:pgMar w:top="1440" w:right="1440" w:bottom="1440" w:left="1440" w:header="720" w:footer="720" w:gutter="0"/>
          <w:cols w:space="720"/>
          <w:docGrid w:linePitch="360"/>
        </w:sectPr>
      </w:pPr>
      <w:bookmarkStart w:id="0" w:name="_GoBack"/>
      <w:bookmarkEnd w:id="0"/>
    </w:p>
    <w:p w14:paraId="1B16D607" w14:textId="12672AD7" w:rsidR="00AB13A3" w:rsidRDefault="00AB13A3" w:rsidP="00F54DFD">
      <w:pPr>
        <w:spacing w:after="0" w:line="240" w:lineRule="auto"/>
        <w:contextualSpacing/>
        <w:rPr>
          <w:rFonts w:cs="Aharoni"/>
        </w:rPr>
      </w:pPr>
      <w:r>
        <w:rPr>
          <w:rFonts w:cs="Aharoni"/>
          <w:b/>
        </w:rPr>
        <w:t xml:space="preserve">Children of America, </w:t>
      </w:r>
      <w:r>
        <w:rPr>
          <w:rFonts w:cs="Aharoni"/>
        </w:rPr>
        <w:t>Wilmington, DE</w:t>
      </w:r>
      <w:r>
        <w:rPr>
          <w:rFonts w:cs="Aharoni"/>
        </w:rPr>
        <w:tab/>
      </w:r>
      <w:r>
        <w:rPr>
          <w:rFonts w:cs="Aharoni"/>
        </w:rPr>
        <w:tab/>
      </w:r>
      <w:r>
        <w:rPr>
          <w:rFonts w:cs="Aharoni"/>
        </w:rPr>
        <w:tab/>
      </w:r>
      <w:r>
        <w:rPr>
          <w:rFonts w:cs="Aharoni"/>
        </w:rPr>
        <w:tab/>
      </w:r>
      <w:r>
        <w:rPr>
          <w:rFonts w:cs="Aharoni"/>
        </w:rPr>
        <w:tab/>
      </w:r>
      <w:proofErr w:type="gramStart"/>
      <w:r>
        <w:rPr>
          <w:rFonts w:cs="Aharoni"/>
        </w:rPr>
        <w:tab/>
        <w:t xml:space="preserve">  April</w:t>
      </w:r>
      <w:proofErr w:type="gramEnd"/>
      <w:r>
        <w:rPr>
          <w:rFonts w:cs="Aharoni"/>
        </w:rPr>
        <w:t xml:space="preserve"> 2016</w:t>
      </w:r>
      <w:r w:rsidR="00D71F5C">
        <w:rPr>
          <w:rFonts w:cs="Aharoni"/>
        </w:rPr>
        <w:t xml:space="preserve"> </w:t>
      </w:r>
      <w:r w:rsidR="00C30D7D">
        <w:rPr>
          <w:rFonts w:cs="Aharoni"/>
        </w:rPr>
        <w:t>–</w:t>
      </w:r>
      <w:r>
        <w:rPr>
          <w:rFonts w:cs="Aharoni"/>
        </w:rPr>
        <w:t xml:space="preserve"> </w:t>
      </w:r>
      <w:r w:rsidR="00C30D7D">
        <w:rPr>
          <w:rFonts w:cs="Aharoni"/>
        </w:rPr>
        <w:t>April 2018</w:t>
      </w:r>
    </w:p>
    <w:p w14:paraId="561D8FDA" w14:textId="77777777" w:rsidR="00AB13A3" w:rsidRPr="00535048" w:rsidRDefault="00AB13A3" w:rsidP="00F54DFD">
      <w:pPr>
        <w:spacing w:after="0" w:line="240" w:lineRule="auto"/>
        <w:contextualSpacing/>
        <w:rPr>
          <w:rFonts w:cs="Aharoni"/>
        </w:rPr>
      </w:pPr>
      <w:r>
        <w:rPr>
          <w:rFonts w:cs="Aharoni"/>
        </w:rPr>
        <w:t>Assistant Teacher</w:t>
      </w:r>
      <w:r>
        <w:rPr>
          <w:rFonts w:cs="Aharoni"/>
        </w:rPr>
        <w:tab/>
      </w:r>
      <w:r>
        <w:rPr>
          <w:rFonts w:cs="Aharoni"/>
        </w:rPr>
        <w:tab/>
      </w:r>
      <w:r>
        <w:rPr>
          <w:rFonts w:cs="Aharoni"/>
        </w:rPr>
        <w:tab/>
      </w:r>
      <w:r>
        <w:rPr>
          <w:rFonts w:cs="Aharoni"/>
        </w:rPr>
        <w:tab/>
      </w:r>
    </w:p>
    <w:p w14:paraId="472478B5" w14:textId="77777777" w:rsidR="00AB13A3" w:rsidRDefault="00AB13A3" w:rsidP="00F54DFD">
      <w:pPr>
        <w:spacing w:after="0" w:line="240" w:lineRule="auto"/>
        <w:ind w:left="720"/>
        <w:contextualSpacing/>
        <w:rPr>
          <w:rFonts w:cs="Aharoni"/>
        </w:rPr>
        <w:sectPr w:rsidR="00AB13A3" w:rsidSect="00AB13A3">
          <w:type w:val="continuous"/>
          <w:pgSz w:w="12240" w:h="15840"/>
          <w:pgMar w:top="1440" w:right="1440" w:bottom="1440" w:left="1440" w:header="720" w:footer="720" w:gutter="0"/>
          <w:cols w:space="720"/>
          <w:docGrid w:linePitch="360"/>
        </w:sectPr>
      </w:pPr>
    </w:p>
    <w:p w14:paraId="5D37A1C7" w14:textId="77777777" w:rsidR="00AB13A3" w:rsidRPr="00AB13A3" w:rsidRDefault="008024DF" w:rsidP="00F54DFD">
      <w:pPr>
        <w:spacing w:after="0" w:line="240" w:lineRule="auto"/>
        <w:ind w:left="360"/>
        <w:contextualSpacing/>
        <w:rPr>
          <w:rFonts w:cs="Aharoni"/>
        </w:rPr>
        <w:sectPr w:rsidR="00AB13A3" w:rsidRPr="00AB13A3" w:rsidSect="00AB13A3">
          <w:type w:val="continuous"/>
          <w:pgSz w:w="12240" w:h="15840"/>
          <w:pgMar w:top="1440" w:right="1440" w:bottom="1440" w:left="1440" w:header="720" w:footer="720" w:gutter="0"/>
          <w:cols w:space="720"/>
          <w:docGrid w:linePitch="360"/>
        </w:sectPr>
      </w:pPr>
      <w:r>
        <w:rPr>
          <w:rFonts w:cs="Aharoni"/>
        </w:rPr>
        <w:t>Assisted in providing</w:t>
      </w:r>
      <w:r w:rsidR="00AB13A3" w:rsidRPr="00C51BA2">
        <w:rPr>
          <w:rFonts w:cs="Aharoni"/>
        </w:rPr>
        <w:t xml:space="preserve"> a safe learning environment</w:t>
      </w:r>
      <w:r w:rsidR="00AB13A3">
        <w:rPr>
          <w:rFonts w:cs="Aharoni"/>
        </w:rPr>
        <w:t xml:space="preserve"> while b</w:t>
      </w:r>
      <w:r w:rsidR="00AB13A3" w:rsidRPr="00C51BA2">
        <w:rPr>
          <w:rFonts w:cs="Aharoni"/>
        </w:rPr>
        <w:t>uil</w:t>
      </w:r>
      <w:r w:rsidR="00AB13A3">
        <w:rPr>
          <w:rFonts w:cs="Aharoni"/>
        </w:rPr>
        <w:t xml:space="preserve">ding </w:t>
      </w:r>
      <w:r w:rsidR="00AB13A3" w:rsidRPr="00C51BA2">
        <w:rPr>
          <w:rFonts w:cs="Aharoni"/>
        </w:rPr>
        <w:t>relation</w:t>
      </w:r>
      <w:r w:rsidR="00AB13A3">
        <w:rPr>
          <w:rFonts w:cs="Aharoni"/>
        </w:rPr>
        <w:t xml:space="preserve">ships with students and parents, contacting them if needed. Enforce classroom rules and compose </w:t>
      </w:r>
      <w:r w:rsidR="00AB13A3" w:rsidRPr="00C51BA2">
        <w:rPr>
          <w:rFonts w:cs="Aharoni"/>
        </w:rPr>
        <w:t>reports (incidents, observations, etc.)</w:t>
      </w:r>
      <w:r w:rsidR="00AB13A3">
        <w:rPr>
          <w:rFonts w:cs="Aharoni"/>
        </w:rPr>
        <w:t xml:space="preserve"> when necessary. Provide</w:t>
      </w:r>
      <w:r w:rsidR="00AB13A3" w:rsidRPr="00C51BA2">
        <w:rPr>
          <w:rFonts w:cs="Aharoni"/>
        </w:rPr>
        <w:t xml:space="preserve"> </w:t>
      </w:r>
      <w:r w:rsidR="00AB13A3">
        <w:rPr>
          <w:rFonts w:cs="Aharoni"/>
        </w:rPr>
        <w:t xml:space="preserve">assistance </w:t>
      </w:r>
      <w:r w:rsidR="00AB13A3" w:rsidRPr="00C51BA2">
        <w:rPr>
          <w:rFonts w:cs="Aharoni"/>
        </w:rPr>
        <w:t>with daily duties and activities</w:t>
      </w:r>
      <w:r w:rsidR="00AB13A3">
        <w:rPr>
          <w:rFonts w:cs="Aharoni"/>
        </w:rPr>
        <w:t xml:space="preserve"> in addition to t</w:t>
      </w:r>
      <w:r w:rsidR="00AB13A3" w:rsidRPr="00C51BA2">
        <w:rPr>
          <w:rFonts w:cs="Aharoni"/>
        </w:rPr>
        <w:t>ransport</w:t>
      </w:r>
      <w:r w:rsidR="00AB13A3">
        <w:rPr>
          <w:rFonts w:cs="Aharoni"/>
        </w:rPr>
        <w:t>ing</w:t>
      </w:r>
      <w:r w:rsidR="00F54DFD">
        <w:rPr>
          <w:rFonts w:cs="Aharoni"/>
        </w:rPr>
        <w:t xml:space="preserve"> children to trip location</w:t>
      </w:r>
      <w:r w:rsidR="00466E27">
        <w:rPr>
          <w:rFonts w:cs="Aharoni"/>
        </w:rPr>
        <w:t>.</w:t>
      </w:r>
    </w:p>
    <w:p w14:paraId="3A4629F5" w14:textId="77777777" w:rsidR="00C51BA2" w:rsidRPr="008024DF" w:rsidRDefault="008A0F63" w:rsidP="00E96B6D">
      <w:pPr>
        <w:tabs>
          <w:tab w:val="left" w:pos="735"/>
          <w:tab w:val="left" w:pos="1425"/>
        </w:tabs>
        <w:spacing w:after="0" w:line="240" w:lineRule="auto"/>
        <w:rPr>
          <w:rFonts w:cs="Aharoni"/>
        </w:rPr>
      </w:pPr>
      <w:r w:rsidRPr="008024DF">
        <w:rPr>
          <w:rFonts w:cs="Aharoni"/>
          <w:b/>
        </w:rPr>
        <w:t>Aquila of Delaware</w:t>
      </w:r>
      <w:r w:rsidR="00C51BA2" w:rsidRPr="008024DF">
        <w:rPr>
          <w:rFonts w:cs="Aharoni"/>
          <w:b/>
        </w:rPr>
        <w:t>,</w:t>
      </w:r>
      <w:r w:rsidRPr="008024DF">
        <w:rPr>
          <w:rFonts w:cs="Aharoni"/>
          <w:b/>
        </w:rPr>
        <w:t xml:space="preserve"> </w:t>
      </w:r>
      <w:r w:rsidR="00C51BA2" w:rsidRPr="008024DF">
        <w:rPr>
          <w:rFonts w:cs="Aharoni"/>
        </w:rPr>
        <w:t>Wilmington, DE</w:t>
      </w:r>
      <w:r w:rsidR="00F54DFD" w:rsidRPr="008024DF">
        <w:rPr>
          <w:rFonts w:cs="Aharoni"/>
        </w:rPr>
        <w:tab/>
      </w:r>
      <w:r w:rsidR="00F54DFD" w:rsidRPr="008024DF">
        <w:rPr>
          <w:rFonts w:cs="Aharoni"/>
        </w:rPr>
        <w:tab/>
      </w:r>
      <w:r w:rsidR="00F54DFD" w:rsidRPr="008024DF">
        <w:rPr>
          <w:rFonts w:cs="Aharoni"/>
        </w:rPr>
        <w:tab/>
      </w:r>
      <w:r w:rsidR="00F54DFD" w:rsidRPr="008024DF">
        <w:rPr>
          <w:rFonts w:cs="Aharoni"/>
        </w:rPr>
        <w:tab/>
      </w:r>
      <w:r w:rsidR="00F54DFD" w:rsidRPr="008024DF">
        <w:rPr>
          <w:rFonts w:cs="Aharoni"/>
        </w:rPr>
        <w:tab/>
        <w:t xml:space="preserve">   August 2017</w:t>
      </w:r>
      <w:r w:rsidR="00D71F5C">
        <w:rPr>
          <w:rFonts w:cs="Aharoni"/>
        </w:rPr>
        <w:t xml:space="preserve"> </w:t>
      </w:r>
      <w:r w:rsidR="00F54DFD" w:rsidRPr="008024DF">
        <w:rPr>
          <w:rFonts w:cs="Aharoni"/>
        </w:rPr>
        <w:t>- November 2017</w:t>
      </w:r>
    </w:p>
    <w:p w14:paraId="30C46D9A" w14:textId="77777777" w:rsidR="00C51BA2" w:rsidRPr="008024DF" w:rsidRDefault="00C51BA2" w:rsidP="00F54DFD">
      <w:pPr>
        <w:spacing w:after="0" w:line="240" w:lineRule="auto"/>
        <w:rPr>
          <w:rFonts w:cs="Aharoni"/>
        </w:rPr>
      </w:pPr>
      <w:r w:rsidRPr="008024DF">
        <w:rPr>
          <w:rFonts w:cs="Aharoni"/>
        </w:rPr>
        <w:t>Intern</w:t>
      </w:r>
    </w:p>
    <w:p w14:paraId="7AAD7F5D" w14:textId="77777777" w:rsidR="00C51BA2" w:rsidRPr="008024DF" w:rsidRDefault="00C51BA2" w:rsidP="00F54DFD">
      <w:pPr>
        <w:spacing w:after="0" w:line="240" w:lineRule="auto"/>
        <w:ind w:left="360"/>
        <w:rPr>
          <w:rFonts w:cs="Aharoni"/>
        </w:rPr>
        <w:sectPr w:rsidR="00C51BA2" w:rsidRPr="008024DF" w:rsidSect="00AB13A3">
          <w:type w:val="continuous"/>
          <w:pgSz w:w="12240" w:h="15840"/>
          <w:pgMar w:top="1440" w:right="1440" w:bottom="1440" w:left="1440" w:header="720" w:footer="720" w:gutter="0"/>
          <w:cols w:space="720"/>
          <w:docGrid w:linePitch="360"/>
        </w:sectPr>
      </w:pPr>
    </w:p>
    <w:p w14:paraId="1C51D298" w14:textId="7A49A1BA" w:rsidR="00722CCD" w:rsidRDefault="008024DF" w:rsidP="003A7058">
      <w:pPr>
        <w:spacing w:after="0" w:line="240" w:lineRule="auto"/>
        <w:ind w:left="360"/>
        <w:rPr>
          <w:rFonts w:cs="Aharoni"/>
          <w:b/>
        </w:rPr>
        <w:sectPr w:rsidR="00722CCD" w:rsidSect="00F54DFD">
          <w:type w:val="continuous"/>
          <w:pgSz w:w="12240" w:h="15840"/>
          <w:pgMar w:top="1440" w:right="1440" w:bottom="1440" w:left="1440" w:header="720" w:footer="720" w:gutter="0"/>
          <w:cols w:space="720"/>
          <w:docGrid w:linePitch="360"/>
        </w:sectPr>
      </w:pPr>
      <w:r w:rsidRPr="008024DF">
        <w:rPr>
          <w:rFonts w:cs="Aharoni"/>
        </w:rPr>
        <w:t>Helped</w:t>
      </w:r>
      <w:r w:rsidR="00C51BA2" w:rsidRPr="008024DF">
        <w:rPr>
          <w:rFonts w:cs="Aharoni"/>
        </w:rPr>
        <w:t xml:space="preserve"> with secretarial duties such as updating and filing charts. </w:t>
      </w:r>
      <w:r w:rsidRPr="008024DF">
        <w:rPr>
          <w:rFonts w:cs="Aharoni"/>
        </w:rPr>
        <w:t>Assisted</w:t>
      </w:r>
      <w:r w:rsidR="008A0F63" w:rsidRPr="008024DF">
        <w:rPr>
          <w:rFonts w:cs="Aharoni"/>
        </w:rPr>
        <w:t xml:space="preserve"> clients</w:t>
      </w:r>
      <w:r w:rsidR="00F54DFD" w:rsidRPr="008024DF">
        <w:rPr>
          <w:rFonts w:cs="Aharoni"/>
        </w:rPr>
        <w:t xml:space="preserve"> with substance abuse</w:t>
      </w:r>
      <w:r w:rsidRPr="008024DF">
        <w:rPr>
          <w:rFonts w:cs="Aharoni"/>
        </w:rPr>
        <w:t xml:space="preserve"> by of</w:t>
      </w:r>
      <w:r w:rsidR="00535048" w:rsidRPr="008024DF">
        <w:rPr>
          <w:rFonts w:cs="Aharoni"/>
        </w:rPr>
        <w:t>fer</w:t>
      </w:r>
      <w:r w:rsidRPr="008024DF">
        <w:rPr>
          <w:rFonts w:cs="Aharoni"/>
        </w:rPr>
        <w:t>ing</w:t>
      </w:r>
      <w:r w:rsidR="008A0F63" w:rsidRPr="008024DF">
        <w:rPr>
          <w:rFonts w:cs="Aharoni"/>
        </w:rPr>
        <w:t xml:space="preserve"> group ideas and activities to counselors </w:t>
      </w:r>
      <w:r w:rsidR="00C51BA2" w:rsidRPr="008024DF">
        <w:rPr>
          <w:rFonts w:cs="Aharoni"/>
        </w:rPr>
        <w:t>and assist</w:t>
      </w:r>
      <w:r>
        <w:rPr>
          <w:rFonts w:cs="Aharoni"/>
        </w:rPr>
        <w:t>ed</w:t>
      </w:r>
      <w:r w:rsidR="00C51BA2" w:rsidRPr="008024DF">
        <w:rPr>
          <w:rFonts w:cs="Aharoni"/>
        </w:rPr>
        <w:t xml:space="preserve"> in the implementation of group sessions. C</w:t>
      </w:r>
      <w:r w:rsidRPr="008024DF">
        <w:rPr>
          <w:rFonts w:cs="Aharoni"/>
        </w:rPr>
        <w:t xml:space="preserve">omposed mock DAP notes and conducted </w:t>
      </w:r>
      <w:r w:rsidR="00F54DFD" w:rsidRPr="008024DF">
        <w:rPr>
          <w:rFonts w:cs="Aharoni"/>
        </w:rPr>
        <w:t>assessments (GAIN assessment</w:t>
      </w:r>
      <w:r w:rsidRPr="008024DF">
        <w:rPr>
          <w:rFonts w:cs="Aharoni"/>
        </w:rPr>
        <w:t>s)</w:t>
      </w:r>
      <w:r w:rsidR="00E96B6D">
        <w:rPr>
          <w:rFonts w:cs="Aharoni"/>
        </w:rPr>
        <w:t>.</w:t>
      </w:r>
      <w:r w:rsidR="00E96B6D">
        <w:rPr>
          <w:rFonts w:cs="Aharoni"/>
          <w:b/>
        </w:rPr>
        <w:t xml:space="preserve"> </w:t>
      </w:r>
    </w:p>
    <w:p w14:paraId="543B7DC8" w14:textId="77777777" w:rsidR="00F54DFD" w:rsidRDefault="00F54DFD" w:rsidP="00F54DFD">
      <w:pPr>
        <w:spacing w:after="0" w:line="240" w:lineRule="auto"/>
        <w:contextualSpacing/>
        <w:rPr>
          <w:rFonts w:cstheme="minorHAnsi"/>
          <w:sz w:val="16"/>
          <w:szCs w:val="16"/>
        </w:rPr>
        <w:sectPr w:rsidR="00F54DFD" w:rsidSect="00F54DFD">
          <w:type w:val="continuous"/>
          <w:pgSz w:w="12240" w:h="15840"/>
          <w:pgMar w:top="1440" w:right="1440" w:bottom="1440" w:left="1440" w:header="720" w:footer="720" w:gutter="0"/>
          <w:cols w:space="720"/>
          <w:docGrid w:linePitch="360"/>
        </w:sectPr>
      </w:pPr>
      <w:r w:rsidRPr="00E1196A">
        <w:rPr>
          <w:rFonts w:cs="Aharoni"/>
          <w:b/>
        </w:rPr>
        <w:t>Dover High School</w:t>
      </w:r>
      <w:r>
        <w:rPr>
          <w:rFonts w:cs="Aharoni"/>
          <w:b/>
        </w:rPr>
        <w:t xml:space="preserve">, </w:t>
      </w:r>
      <w:r>
        <w:rPr>
          <w:rFonts w:cs="Aharoni"/>
        </w:rPr>
        <w:t>Dover, DE</w:t>
      </w:r>
      <w:r>
        <w:rPr>
          <w:rFonts w:cs="Aharoni"/>
        </w:rPr>
        <w:tab/>
      </w:r>
      <w:r>
        <w:rPr>
          <w:rFonts w:cs="Aharoni"/>
        </w:rPr>
        <w:tab/>
      </w:r>
      <w:r>
        <w:rPr>
          <w:rFonts w:cs="Aharoni"/>
        </w:rPr>
        <w:tab/>
      </w:r>
      <w:r>
        <w:rPr>
          <w:rFonts w:cs="Aharoni"/>
        </w:rPr>
        <w:tab/>
      </w:r>
      <w:r>
        <w:rPr>
          <w:rFonts w:cs="Aharoni"/>
        </w:rPr>
        <w:tab/>
      </w:r>
      <w:r>
        <w:rPr>
          <w:rFonts w:cs="Aharoni"/>
        </w:rPr>
        <w:tab/>
        <w:t>September 2014</w:t>
      </w:r>
      <w:r w:rsidR="00D71F5C">
        <w:rPr>
          <w:rFonts w:cs="Aharoni"/>
        </w:rPr>
        <w:t xml:space="preserve"> </w:t>
      </w:r>
      <w:r>
        <w:rPr>
          <w:rFonts w:cs="Aharoni"/>
        </w:rPr>
        <w:t>- January 2015</w:t>
      </w:r>
    </w:p>
    <w:p w14:paraId="095545EA" w14:textId="77777777" w:rsidR="00F54DFD" w:rsidRDefault="00466E27" w:rsidP="00F54DFD">
      <w:pPr>
        <w:spacing w:after="0" w:line="240" w:lineRule="auto"/>
        <w:contextualSpacing/>
        <w:rPr>
          <w:rFonts w:cs="Aharoni"/>
        </w:rPr>
      </w:pPr>
      <w:r>
        <w:rPr>
          <w:rFonts w:cs="Aharoni"/>
        </w:rPr>
        <w:t>Intern</w:t>
      </w:r>
      <w:r w:rsidR="00C652BB">
        <w:rPr>
          <w:rFonts w:cs="Aharoni"/>
        </w:rPr>
        <w:t>/</w:t>
      </w:r>
      <w:r>
        <w:rPr>
          <w:rFonts w:cs="Aharoni"/>
        </w:rPr>
        <w:t xml:space="preserve"> </w:t>
      </w:r>
      <w:r w:rsidR="00F54DFD">
        <w:rPr>
          <w:rFonts w:cs="Aharoni"/>
        </w:rPr>
        <w:t>Mentor/Assistant Teacher</w:t>
      </w:r>
    </w:p>
    <w:p w14:paraId="2767D6D6" w14:textId="77777777" w:rsidR="004314CE" w:rsidRDefault="004314CE" w:rsidP="004314CE">
      <w:pPr>
        <w:spacing w:after="0" w:line="240" w:lineRule="auto"/>
        <w:ind w:left="360"/>
        <w:contextualSpacing/>
        <w:rPr>
          <w:rFonts w:cs="Aharoni"/>
        </w:rPr>
      </w:pPr>
      <w:r>
        <w:rPr>
          <w:rFonts w:cs="Aharoni"/>
        </w:rPr>
        <w:t xml:space="preserve">Performed volunteer work by assisting teacher in </w:t>
      </w:r>
      <w:r w:rsidR="00D71F5C">
        <w:rPr>
          <w:rFonts w:cs="Aharoni"/>
        </w:rPr>
        <w:t>daily duties such as</w:t>
      </w:r>
      <w:r>
        <w:rPr>
          <w:rFonts w:cs="Aharoni"/>
        </w:rPr>
        <w:t xml:space="preserve"> grading papers, passing out papers and taking att</w:t>
      </w:r>
      <w:r w:rsidR="00D71F5C">
        <w:rPr>
          <w:rFonts w:cs="Aharoni"/>
        </w:rPr>
        <w:t xml:space="preserve">endance. Provided tutoring to students to help </w:t>
      </w:r>
      <w:r>
        <w:rPr>
          <w:rFonts w:cs="Aharoni"/>
        </w:rPr>
        <w:t>with</w:t>
      </w:r>
      <w:r w:rsidR="00D71F5C">
        <w:rPr>
          <w:rFonts w:cs="Aharoni"/>
        </w:rPr>
        <w:t xml:space="preserve"> their</w:t>
      </w:r>
      <w:r>
        <w:rPr>
          <w:rFonts w:cs="Aharoni"/>
        </w:rPr>
        <w:t xml:space="preserve"> </w:t>
      </w:r>
      <w:r w:rsidR="00D71F5C">
        <w:rPr>
          <w:rFonts w:cs="Aharoni"/>
        </w:rPr>
        <w:t>classwork.</w:t>
      </w:r>
    </w:p>
    <w:p w14:paraId="55A98564" w14:textId="77777777" w:rsidR="00C15942" w:rsidRPr="00D71F5C" w:rsidRDefault="00C15942" w:rsidP="00F54DFD">
      <w:pPr>
        <w:spacing w:after="0" w:line="240" w:lineRule="auto"/>
        <w:contextualSpacing/>
        <w:rPr>
          <w:rFonts w:cstheme="minorHAnsi"/>
          <w:sz w:val="8"/>
          <w:szCs w:val="8"/>
        </w:rPr>
      </w:pPr>
    </w:p>
    <w:p w14:paraId="636F2943" w14:textId="77777777" w:rsidR="00C15942" w:rsidRPr="00C15942" w:rsidRDefault="00C15942" w:rsidP="00F54DFD">
      <w:pPr>
        <w:pBdr>
          <w:top w:val="single" w:sz="4" w:space="1" w:color="auto"/>
        </w:pBdr>
        <w:spacing w:after="0" w:line="240" w:lineRule="auto"/>
        <w:contextualSpacing/>
        <w:jc w:val="center"/>
        <w:rPr>
          <w:rFonts w:cs="Aharoni"/>
          <w:b/>
          <w:sz w:val="16"/>
          <w:szCs w:val="16"/>
        </w:rPr>
      </w:pPr>
    </w:p>
    <w:p w14:paraId="3A8EEAAC" w14:textId="77777777" w:rsidR="00C15942" w:rsidRPr="000F2DCC" w:rsidRDefault="00C15942" w:rsidP="00F54DFD">
      <w:pPr>
        <w:pBdr>
          <w:top w:val="single" w:sz="4" w:space="1" w:color="auto"/>
        </w:pBdr>
        <w:spacing w:after="0" w:line="240" w:lineRule="auto"/>
        <w:contextualSpacing/>
        <w:jc w:val="center"/>
        <w:rPr>
          <w:rFonts w:cs="Aharoni"/>
          <w:b/>
        </w:rPr>
      </w:pPr>
      <w:r w:rsidRPr="000F2DCC">
        <w:rPr>
          <w:rFonts w:cs="Aharoni"/>
          <w:b/>
        </w:rPr>
        <w:t>Education</w:t>
      </w:r>
      <w:r w:rsidR="004314CE">
        <w:rPr>
          <w:rFonts w:cs="Aharoni"/>
          <w:b/>
        </w:rPr>
        <w:t xml:space="preserve"> and Professional Training</w:t>
      </w:r>
    </w:p>
    <w:p w14:paraId="17CDA194" w14:textId="77777777" w:rsidR="008024DF" w:rsidRDefault="008024DF" w:rsidP="00F54DFD">
      <w:pPr>
        <w:spacing w:after="0" w:line="240" w:lineRule="auto"/>
        <w:contextualSpacing/>
        <w:rPr>
          <w:rFonts w:cs="Aharoni"/>
        </w:rPr>
      </w:pPr>
      <w:r>
        <w:rPr>
          <w:rFonts w:cs="Aharoni"/>
          <w:b/>
        </w:rPr>
        <w:t xml:space="preserve">American Red Cross, </w:t>
      </w:r>
      <w:r>
        <w:rPr>
          <w:rFonts w:cs="Aharoni"/>
        </w:rPr>
        <w:t>Wilmington, DE</w:t>
      </w:r>
    </w:p>
    <w:p w14:paraId="46BC5D1E" w14:textId="77777777" w:rsidR="008024DF" w:rsidRPr="008024DF" w:rsidRDefault="008024DF" w:rsidP="008024DF">
      <w:pPr>
        <w:spacing w:after="0" w:line="240" w:lineRule="auto"/>
        <w:ind w:firstLine="360"/>
        <w:contextualSpacing/>
        <w:rPr>
          <w:rFonts w:cs="Aharoni"/>
        </w:rPr>
      </w:pPr>
      <w:r>
        <w:rPr>
          <w:rFonts w:cs="Aharoni"/>
        </w:rPr>
        <w:t>Adult and Pediatric First Aid/CPR/AED, 2017</w:t>
      </w:r>
    </w:p>
    <w:p w14:paraId="434D2423" w14:textId="77777777" w:rsidR="00C15942" w:rsidRPr="00C15942" w:rsidRDefault="00C15942" w:rsidP="00F54DFD">
      <w:pPr>
        <w:spacing w:after="0" w:line="240" w:lineRule="auto"/>
        <w:contextualSpacing/>
        <w:rPr>
          <w:rFonts w:cs="Aharoni"/>
          <w:b/>
        </w:rPr>
      </w:pPr>
      <w:r>
        <w:rPr>
          <w:rFonts w:cs="Aharoni"/>
          <w:b/>
        </w:rPr>
        <w:t xml:space="preserve">Delaware Technical Community College, </w:t>
      </w:r>
      <w:r w:rsidRPr="00C15942">
        <w:rPr>
          <w:rFonts w:cs="Aharoni"/>
        </w:rPr>
        <w:t>Wilmington, DE</w:t>
      </w:r>
    </w:p>
    <w:p w14:paraId="01701D33" w14:textId="77777777" w:rsidR="00C15942" w:rsidRPr="00C15942" w:rsidRDefault="00AB13A3" w:rsidP="008024DF">
      <w:pPr>
        <w:spacing w:after="0" w:line="240" w:lineRule="auto"/>
        <w:ind w:firstLine="360"/>
        <w:contextualSpacing/>
        <w:rPr>
          <w:rFonts w:cs="Aharoni"/>
          <w:b/>
        </w:rPr>
      </w:pPr>
      <w:r>
        <w:rPr>
          <w:rFonts w:cs="Aharoni"/>
        </w:rPr>
        <w:t xml:space="preserve">Certification: </w:t>
      </w:r>
      <w:r w:rsidR="00C15942" w:rsidRPr="00C15942">
        <w:rPr>
          <w:rFonts w:cs="Aharoni"/>
        </w:rPr>
        <w:t>Drug and Alcohol Counsel</w:t>
      </w:r>
      <w:r>
        <w:rPr>
          <w:rFonts w:cs="Aharoni"/>
        </w:rPr>
        <w:t xml:space="preserve">or, </w:t>
      </w:r>
      <w:r w:rsidR="008024DF">
        <w:rPr>
          <w:rFonts w:cs="Aharoni"/>
        </w:rPr>
        <w:t>2017</w:t>
      </w:r>
    </w:p>
    <w:p w14:paraId="451CCFC5" w14:textId="77777777" w:rsidR="00C15942" w:rsidRDefault="00AB13A3" w:rsidP="00F54DFD">
      <w:pPr>
        <w:spacing w:after="0" w:line="240" w:lineRule="auto"/>
        <w:ind w:firstLine="360"/>
        <w:contextualSpacing/>
        <w:rPr>
          <w:rFonts w:cs="Aharoni"/>
        </w:rPr>
      </w:pPr>
      <w:r>
        <w:rPr>
          <w:rFonts w:cs="Aharoni"/>
        </w:rPr>
        <w:t>Certification</w:t>
      </w:r>
      <w:r w:rsidR="00C15942" w:rsidRPr="00C15942">
        <w:rPr>
          <w:rFonts w:cs="Aharoni"/>
        </w:rPr>
        <w:t>: TEC</w:t>
      </w:r>
      <w:r>
        <w:rPr>
          <w:rFonts w:cs="Aharoni"/>
        </w:rPr>
        <w:t xml:space="preserve">E 1 (Training </w:t>
      </w:r>
      <w:r w:rsidR="001055EB">
        <w:rPr>
          <w:rFonts w:cs="Aharoni"/>
        </w:rPr>
        <w:t>and</w:t>
      </w:r>
      <w:r>
        <w:rPr>
          <w:rFonts w:cs="Aharoni"/>
        </w:rPr>
        <w:t xml:space="preserve"> Early Childhood Education), 2</w:t>
      </w:r>
      <w:r w:rsidR="00C15942" w:rsidRPr="00C15942">
        <w:rPr>
          <w:rFonts w:cs="Aharoni"/>
        </w:rPr>
        <w:t>016</w:t>
      </w:r>
    </w:p>
    <w:p w14:paraId="7D5B92C7" w14:textId="77777777" w:rsidR="00C15942" w:rsidRDefault="00C15942" w:rsidP="00F54DFD">
      <w:pPr>
        <w:spacing w:after="0" w:line="240" w:lineRule="auto"/>
        <w:contextualSpacing/>
        <w:rPr>
          <w:rFonts w:cs="Aharoni"/>
          <w:b/>
        </w:rPr>
      </w:pPr>
      <w:r w:rsidRPr="000F2DCC">
        <w:rPr>
          <w:rFonts w:cs="Aharoni"/>
          <w:b/>
        </w:rPr>
        <w:t>Delaware State University</w:t>
      </w:r>
      <w:r>
        <w:rPr>
          <w:rFonts w:cs="Aharoni"/>
          <w:b/>
        </w:rPr>
        <w:t>, Dover, DE</w:t>
      </w:r>
    </w:p>
    <w:p w14:paraId="3D1ADC45" w14:textId="77777777" w:rsidR="00AB13A3" w:rsidRDefault="00AB13A3" w:rsidP="008024DF">
      <w:pPr>
        <w:spacing w:after="0" w:line="240" w:lineRule="auto"/>
        <w:ind w:firstLine="360"/>
        <w:contextualSpacing/>
        <w:rPr>
          <w:rFonts w:cs="Aharoni"/>
        </w:rPr>
      </w:pPr>
      <w:r>
        <w:rPr>
          <w:rFonts w:cs="Aharoni"/>
        </w:rPr>
        <w:t xml:space="preserve">Bachelor’s Degree: </w:t>
      </w:r>
      <w:r w:rsidR="00C15942">
        <w:rPr>
          <w:rFonts w:cs="Aharoni"/>
        </w:rPr>
        <w:t>Psychology, 2015</w:t>
      </w:r>
    </w:p>
    <w:p w14:paraId="4A812632" w14:textId="77777777" w:rsidR="00AB13A3" w:rsidRPr="001055EB" w:rsidRDefault="00AB13A3" w:rsidP="00F54DFD">
      <w:pPr>
        <w:pStyle w:val="ListParagraph"/>
        <w:spacing w:after="0" w:line="240" w:lineRule="auto"/>
        <w:ind w:left="0"/>
        <w:rPr>
          <w:rFonts w:cs="Aharoni"/>
          <w:b/>
          <w:sz w:val="8"/>
          <w:szCs w:val="8"/>
        </w:rPr>
      </w:pPr>
    </w:p>
    <w:p w14:paraId="57A331EA" w14:textId="77777777" w:rsidR="00E96B6D" w:rsidRPr="001055EB" w:rsidRDefault="00E96B6D" w:rsidP="00F54DFD">
      <w:pPr>
        <w:pBdr>
          <w:top w:val="single" w:sz="4" w:space="1" w:color="auto"/>
        </w:pBdr>
        <w:spacing w:after="0" w:line="240" w:lineRule="auto"/>
        <w:contextualSpacing/>
        <w:jc w:val="center"/>
        <w:rPr>
          <w:rFonts w:cs="Aharoni"/>
          <w:b/>
          <w:sz w:val="8"/>
          <w:szCs w:val="8"/>
        </w:rPr>
      </w:pPr>
    </w:p>
    <w:p w14:paraId="2ABED179" w14:textId="77777777" w:rsidR="00AB13A3" w:rsidRDefault="00AB13A3" w:rsidP="00F54DFD">
      <w:pPr>
        <w:pBdr>
          <w:top w:val="single" w:sz="4" w:space="1" w:color="auto"/>
        </w:pBdr>
        <w:spacing w:after="0" w:line="240" w:lineRule="auto"/>
        <w:contextualSpacing/>
        <w:jc w:val="center"/>
        <w:rPr>
          <w:rFonts w:cs="Aharoni"/>
          <w:b/>
        </w:rPr>
      </w:pPr>
      <w:r>
        <w:rPr>
          <w:rFonts w:cs="Aharoni"/>
          <w:b/>
        </w:rPr>
        <w:lastRenderedPageBreak/>
        <w:t>Volunteer Work</w:t>
      </w:r>
    </w:p>
    <w:p w14:paraId="7576E546" w14:textId="77777777" w:rsidR="00AB13A3" w:rsidRDefault="00AB13A3" w:rsidP="00F54DFD">
      <w:pPr>
        <w:spacing w:after="0" w:line="240" w:lineRule="auto"/>
        <w:contextualSpacing/>
        <w:rPr>
          <w:rFonts w:cs="Aharoni"/>
          <w:b/>
        </w:rPr>
        <w:sectPr w:rsidR="00AB13A3" w:rsidSect="00E96B6D">
          <w:type w:val="continuous"/>
          <w:pgSz w:w="12240" w:h="15840"/>
          <w:pgMar w:top="1440" w:right="1440" w:bottom="1440" w:left="1440" w:header="720" w:footer="720" w:gutter="0"/>
          <w:cols w:space="720"/>
          <w:docGrid w:linePitch="360"/>
        </w:sectPr>
      </w:pPr>
    </w:p>
    <w:p w14:paraId="6D4691DB" w14:textId="77777777" w:rsidR="00AB13A3" w:rsidRDefault="00AB13A3" w:rsidP="00F54DFD">
      <w:pPr>
        <w:spacing w:after="0" w:line="240" w:lineRule="auto"/>
        <w:contextualSpacing/>
        <w:rPr>
          <w:rFonts w:cs="Aharoni"/>
        </w:rPr>
      </w:pPr>
      <w:r>
        <w:rPr>
          <w:rFonts w:cs="Aharoni"/>
          <w:b/>
        </w:rPr>
        <w:t xml:space="preserve">Big Brother Big Sister, </w:t>
      </w:r>
      <w:proofErr w:type="spellStart"/>
      <w:r>
        <w:rPr>
          <w:rFonts w:cs="Aharoni"/>
        </w:rPr>
        <w:t>Shortlidge</w:t>
      </w:r>
      <w:proofErr w:type="spellEnd"/>
      <w:r>
        <w:rPr>
          <w:rFonts w:cs="Aharoni"/>
        </w:rPr>
        <w:t xml:space="preserve"> Elementary</w:t>
      </w:r>
      <w:r w:rsidR="00E96B6D">
        <w:rPr>
          <w:rFonts w:cs="Aharoni"/>
        </w:rPr>
        <w:t xml:space="preserve"> School</w:t>
      </w:r>
      <w:r>
        <w:rPr>
          <w:rFonts w:cs="Aharoni"/>
        </w:rPr>
        <w:t>, Wilmington, DE</w:t>
      </w:r>
      <w:r w:rsidR="00D71F5C">
        <w:rPr>
          <w:rFonts w:cs="Aharoni"/>
        </w:rPr>
        <w:tab/>
        <w:t xml:space="preserve">          February 2014 - June 2014</w:t>
      </w:r>
    </w:p>
    <w:p w14:paraId="47568042" w14:textId="77777777" w:rsidR="00D71F5C" w:rsidRDefault="00AB13A3" w:rsidP="00D71F5C">
      <w:pPr>
        <w:spacing w:after="0" w:line="240" w:lineRule="auto"/>
        <w:contextualSpacing/>
        <w:rPr>
          <w:rFonts w:cs="Aharoni"/>
        </w:rPr>
      </w:pPr>
      <w:r>
        <w:rPr>
          <w:rFonts w:cs="Aharoni"/>
        </w:rPr>
        <w:t>Mentor</w:t>
      </w:r>
    </w:p>
    <w:p w14:paraId="5C834E00" w14:textId="77777777" w:rsidR="00D71F5C" w:rsidRPr="00D71F5C" w:rsidRDefault="00D71F5C" w:rsidP="001055EB">
      <w:pPr>
        <w:spacing w:after="0" w:line="240" w:lineRule="auto"/>
        <w:ind w:left="360"/>
        <w:contextualSpacing/>
        <w:rPr>
          <w:rFonts w:cs="Aharoni"/>
        </w:rPr>
      </w:pPr>
      <w:r>
        <w:rPr>
          <w:rFonts w:cs="Aharoni"/>
        </w:rPr>
        <w:t xml:space="preserve">Volunteer work that consisted of being paired with a mentee to help with homework and practicing writing, reading and math. Discussed </w:t>
      </w:r>
      <w:r w:rsidR="001055EB">
        <w:rPr>
          <w:rFonts w:cs="Aharoni"/>
        </w:rPr>
        <w:t>behavioral issues</w:t>
      </w:r>
      <w:r>
        <w:rPr>
          <w:rFonts w:cs="Aharoni"/>
        </w:rPr>
        <w:t xml:space="preserve">, giving direction and advice when </w:t>
      </w:r>
      <w:proofErr w:type="spellStart"/>
      <w:r w:rsidR="00EC3F31">
        <w:rPr>
          <w:rFonts w:cs="Aharoni"/>
        </w:rPr>
        <w:t>warrented</w:t>
      </w:r>
      <w:proofErr w:type="spellEnd"/>
      <w:r w:rsidR="001055EB">
        <w:rPr>
          <w:rFonts w:cs="Aharoni"/>
        </w:rPr>
        <w:t>.</w:t>
      </w:r>
    </w:p>
    <w:sectPr w:rsidR="00D71F5C" w:rsidRPr="00D71F5C" w:rsidSect="00E96B6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81F4A" w14:textId="77777777" w:rsidR="00561C8C" w:rsidRDefault="00561C8C" w:rsidP="00AB2DCC">
      <w:pPr>
        <w:spacing w:after="0" w:line="240" w:lineRule="auto"/>
      </w:pPr>
      <w:r>
        <w:separator/>
      </w:r>
    </w:p>
  </w:endnote>
  <w:endnote w:type="continuationSeparator" w:id="0">
    <w:p w14:paraId="2781A5F1" w14:textId="77777777" w:rsidR="00561C8C" w:rsidRDefault="00561C8C" w:rsidP="00AB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haroni">
    <w:altName w:val="Times New Roman"/>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430AA" w14:textId="77777777" w:rsidR="00561C8C" w:rsidRDefault="00561C8C" w:rsidP="00AB2DCC">
      <w:pPr>
        <w:spacing w:after="0" w:line="240" w:lineRule="auto"/>
      </w:pPr>
      <w:r>
        <w:separator/>
      </w:r>
    </w:p>
  </w:footnote>
  <w:footnote w:type="continuationSeparator" w:id="0">
    <w:p w14:paraId="34AF647B" w14:textId="77777777" w:rsidR="00561C8C" w:rsidRDefault="00561C8C" w:rsidP="00AB2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87A"/>
    <w:multiLevelType w:val="hybridMultilevel"/>
    <w:tmpl w:val="019AE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11638"/>
    <w:multiLevelType w:val="hybridMultilevel"/>
    <w:tmpl w:val="19EA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44FC4"/>
    <w:multiLevelType w:val="hybridMultilevel"/>
    <w:tmpl w:val="A18C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7A104A"/>
    <w:multiLevelType w:val="hybridMultilevel"/>
    <w:tmpl w:val="2E2E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B62E0"/>
    <w:multiLevelType w:val="hybridMultilevel"/>
    <w:tmpl w:val="68201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25EA9"/>
    <w:multiLevelType w:val="hybridMultilevel"/>
    <w:tmpl w:val="945C2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25403A"/>
    <w:multiLevelType w:val="hybridMultilevel"/>
    <w:tmpl w:val="3F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D0C11"/>
    <w:multiLevelType w:val="hybridMultilevel"/>
    <w:tmpl w:val="4BB23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9C0D72"/>
    <w:multiLevelType w:val="hybridMultilevel"/>
    <w:tmpl w:val="F1828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EB2236"/>
    <w:multiLevelType w:val="hybridMultilevel"/>
    <w:tmpl w:val="8C60B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CE7FF6"/>
    <w:multiLevelType w:val="hybridMultilevel"/>
    <w:tmpl w:val="11ECF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DD072F"/>
    <w:multiLevelType w:val="hybridMultilevel"/>
    <w:tmpl w:val="8C307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4319A"/>
    <w:multiLevelType w:val="hybridMultilevel"/>
    <w:tmpl w:val="42169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176A68"/>
    <w:multiLevelType w:val="hybridMultilevel"/>
    <w:tmpl w:val="C7CE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86470"/>
    <w:multiLevelType w:val="hybridMultilevel"/>
    <w:tmpl w:val="DA3CD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B960E8"/>
    <w:multiLevelType w:val="hybridMultilevel"/>
    <w:tmpl w:val="1A327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E37944"/>
    <w:multiLevelType w:val="hybridMultilevel"/>
    <w:tmpl w:val="13668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FC0BB4"/>
    <w:multiLevelType w:val="hybridMultilevel"/>
    <w:tmpl w:val="39B4F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707FCC"/>
    <w:multiLevelType w:val="hybridMultilevel"/>
    <w:tmpl w:val="F61C1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4617A9"/>
    <w:multiLevelType w:val="hybridMultilevel"/>
    <w:tmpl w:val="C9AA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65FFB"/>
    <w:multiLevelType w:val="hybridMultilevel"/>
    <w:tmpl w:val="BE0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700EC"/>
    <w:multiLevelType w:val="hybridMultilevel"/>
    <w:tmpl w:val="15B0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634E5"/>
    <w:multiLevelType w:val="hybridMultilevel"/>
    <w:tmpl w:val="E36C5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DF790C"/>
    <w:multiLevelType w:val="hybridMultilevel"/>
    <w:tmpl w:val="37029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227456"/>
    <w:multiLevelType w:val="hybridMultilevel"/>
    <w:tmpl w:val="D20E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5688E"/>
    <w:multiLevelType w:val="hybridMultilevel"/>
    <w:tmpl w:val="CE9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175AB"/>
    <w:multiLevelType w:val="hybridMultilevel"/>
    <w:tmpl w:val="F4C6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0"/>
  </w:num>
  <w:num w:numId="4">
    <w:abstractNumId w:val="21"/>
  </w:num>
  <w:num w:numId="5">
    <w:abstractNumId w:val="8"/>
  </w:num>
  <w:num w:numId="6">
    <w:abstractNumId w:val="19"/>
  </w:num>
  <w:num w:numId="7">
    <w:abstractNumId w:val="17"/>
  </w:num>
  <w:num w:numId="8">
    <w:abstractNumId w:val="3"/>
  </w:num>
  <w:num w:numId="9">
    <w:abstractNumId w:val="4"/>
  </w:num>
  <w:num w:numId="10">
    <w:abstractNumId w:val="15"/>
  </w:num>
  <w:num w:numId="11">
    <w:abstractNumId w:val="2"/>
  </w:num>
  <w:num w:numId="12">
    <w:abstractNumId w:val="6"/>
  </w:num>
  <w:num w:numId="13">
    <w:abstractNumId w:val="7"/>
  </w:num>
  <w:num w:numId="14">
    <w:abstractNumId w:val="24"/>
  </w:num>
  <w:num w:numId="15">
    <w:abstractNumId w:val="11"/>
  </w:num>
  <w:num w:numId="16">
    <w:abstractNumId w:val="13"/>
  </w:num>
  <w:num w:numId="17">
    <w:abstractNumId w:val="5"/>
  </w:num>
  <w:num w:numId="18">
    <w:abstractNumId w:val="12"/>
  </w:num>
  <w:num w:numId="19">
    <w:abstractNumId w:val="9"/>
  </w:num>
  <w:num w:numId="20">
    <w:abstractNumId w:val="18"/>
  </w:num>
  <w:num w:numId="21">
    <w:abstractNumId w:val="23"/>
  </w:num>
  <w:num w:numId="22">
    <w:abstractNumId w:val="0"/>
  </w:num>
  <w:num w:numId="23">
    <w:abstractNumId w:val="16"/>
  </w:num>
  <w:num w:numId="24">
    <w:abstractNumId w:val="14"/>
  </w:num>
  <w:num w:numId="25">
    <w:abstractNumId w:val="22"/>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3D3A"/>
    <w:rsid w:val="000361E5"/>
    <w:rsid w:val="000517FE"/>
    <w:rsid w:val="00070E8A"/>
    <w:rsid w:val="00086BF1"/>
    <w:rsid w:val="000A3866"/>
    <w:rsid w:val="000B5059"/>
    <w:rsid w:val="000D7BA1"/>
    <w:rsid w:val="000F2DCC"/>
    <w:rsid w:val="001055EB"/>
    <w:rsid w:val="00150F80"/>
    <w:rsid w:val="001A1CBE"/>
    <w:rsid w:val="001B287A"/>
    <w:rsid w:val="001B6FE1"/>
    <w:rsid w:val="001E3C28"/>
    <w:rsid w:val="00201779"/>
    <w:rsid w:val="00201D6E"/>
    <w:rsid w:val="00212BFE"/>
    <w:rsid w:val="002517AD"/>
    <w:rsid w:val="00254C50"/>
    <w:rsid w:val="002913F6"/>
    <w:rsid w:val="002C31EF"/>
    <w:rsid w:val="002C7A2A"/>
    <w:rsid w:val="002E3B3F"/>
    <w:rsid w:val="002E7DB0"/>
    <w:rsid w:val="00315130"/>
    <w:rsid w:val="00332DC9"/>
    <w:rsid w:val="00337838"/>
    <w:rsid w:val="003A7058"/>
    <w:rsid w:val="003E5BCD"/>
    <w:rsid w:val="003F26A5"/>
    <w:rsid w:val="00406DFD"/>
    <w:rsid w:val="004125F0"/>
    <w:rsid w:val="00417CC3"/>
    <w:rsid w:val="004314CE"/>
    <w:rsid w:val="0044635D"/>
    <w:rsid w:val="004501AD"/>
    <w:rsid w:val="00450A00"/>
    <w:rsid w:val="00462DEB"/>
    <w:rsid w:val="00466E27"/>
    <w:rsid w:val="004D2CAE"/>
    <w:rsid w:val="004D69AA"/>
    <w:rsid w:val="004E5AEC"/>
    <w:rsid w:val="004F17F6"/>
    <w:rsid w:val="004F750A"/>
    <w:rsid w:val="00505A77"/>
    <w:rsid w:val="0051102C"/>
    <w:rsid w:val="00524375"/>
    <w:rsid w:val="00532301"/>
    <w:rsid w:val="00535048"/>
    <w:rsid w:val="00541EEF"/>
    <w:rsid w:val="00561C8C"/>
    <w:rsid w:val="0059753E"/>
    <w:rsid w:val="005B77A1"/>
    <w:rsid w:val="005D3DE2"/>
    <w:rsid w:val="005E562A"/>
    <w:rsid w:val="005E79C4"/>
    <w:rsid w:val="006346D5"/>
    <w:rsid w:val="00662F96"/>
    <w:rsid w:val="0066614E"/>
    <w:rsid w:val="00682F12"/>
    <w:rsid w:val="00686426"/>
    <w:rsid w:val="006B0866"/>
    <w:rsid w:val="006F4E90"/>
    <w:rsid w:val="007039AA"/>
    <w:rsid w:val="00717DFC"/>
    <w:rsid w:val="00721EB3"/>
    <w:rsid w:val="00722CCD"/>
    <w:rsid w:val="00744F8D"/>
    <w:rsid w:val="007911D3"/>
    <w:rsid w:val="00801A65"/>
    <w:rsid w:val="008024DF"/>
    <w:rsid w:val="00872546"/>
    <w:rsid w:val="008A0F63"/>
    <w:rsid w:val="008A3D3A"/>
    <w:rsid w:val="008B1B68"/>
    <w:rsid w:val="009127BA"/>
    <w:rsid w:val="00921835"/>
    <w:rsid w:val="009527D0"/>
    <w:rsid w:val="00A15877"/>
    <w:rsid w:val="00A25AD2"/>
    <w:rsid w:val="00A26A30"/>
    <w:rsid w:val="00A312C5"/>
    <w:rsid w:val="00A57880"/>
    <w:rsid w:val="00A71F40"/>
    <w:rsid w:val="00A76136"/>
    <w:rsid w:val="00A8291D"/>
    <w:rsid w:val="00AB13A3"/>
    <w:rsid w:val="00AB2DCC"/>
    <w:rsid w:val="00AB6837"/>
    <w:rsid w:val="00AB78FD"/>
    <w:rsid w:val="00AC5414"/>
    <w:rsid w:val="00AE5A34"/>
    <w:rsid w:val="00AF1DF9"/>
    <w:rsid w:val="00B759BD"/>
    <w:rsid w:val="00B8531A"/>
    <w:rsid w:val="00B95B95"/>
    <w:rsid w:val="00BA40EC"/>
    <w:rsid w:val="00BB1629"/>
    <w:rsid w:val="00BF3253"/>
    <w:rsid w:val="00C1527F"/>
    <w:rsid w:val="00C15942"/>
    <w:rsid w:val="00C30D7D"/>
    <w:rsid w:val="00C51BA2"/>
    <w:rsid w:val="00C652BB"/>
    <w:rsid w:val="00C964CD"/>
    <w:rsid w:val="00CB4CB3"/>
    <w:rsid w:val="00CC4D60"/>
    <w:rsid w:val="00CC609D"/>
    <w:rsid w:val="00D052F1"/>
    <w:rsid w:val="00D07B25"/>
    <w:rsid w:val="00D27E66"/>
    <w:rsid w:val="00D27EAD"/>
    <w:rsid w:val="00D66E81"/>
    <w:rsid w:val="00D71F5C"/>
    <w:rsid w:val="00D92407"/>
    <w:rsid w:val="00D96A83"/>
    <w:rsid w:val="00DB3A1F"/>
    <w:rsid w:val="00DB6CDE"/>
    <w:rsid w:val="00DD6BC9"/>
    <w:rsid w:val="00DE342F"/>
    <w:rsid w:val="00E00046"/>
    <w:rsid w:val="00E028C2"/>
    <w:rsid w:val="00E1196A"/>
    <w:rsid w:val="00E25D5F"/>
    <w:rsid w:val="00E5214F"/>
    <w:rsid w:val="00E72A28"/>
    <w:rsid w:val="00E96B6D"/>
    <w:rsid w:val="00EC3F31"/>
    <w:rsid w:val="00ED4162"/>
    <w:rsid w:val="00EF365D"/>
    <w:rsid w:val="00F47508"/>
    <w:rsid w:val="00F54DFD"/>
    <w:rsid w:val="00F66BC6"/>
    <w:rsid w:val="00FB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D217"/>
  <w15:docId w15:val="{5883BB6B-F147-43DF-A6A4-5798DAE1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D3A"/>
    <w:pPr>
      <w:ind w:left="720"/>
      <w:contextualSpacing/>
    </w:pPr>
  </w:style>
  <w:style w:type="character" w:styleId="Hyperlink">
    <w:name w:val="Hyperlink"/>
    <w:basedOn w:val="DefaultParagraphFont"/>
    <w:uiPriority w:val="99"/>
    <w:unhideWhenUsed/>
    <w:rsid w:val="00E25D5F"/>
    <w:rPr>
      <w:color w:val="0000FF" w:themeColor="hyperlink"/>
      <w:u w:val="single"/>
    </w:rPr>
  </w:style>
  <w:style w:type="paragraph" w:styleId="Header">
    <w:name w:val="header"/>
    <w:basedOn w:val="Normal"/>
    <w:link w:val="HeaderChar"/>
    <w:uiPriority w:val="99"/>
    <w:unhideWhenUsed/>
    <w:rsid w:val="00AB2D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DCC"/>
  </w:style>
  <w:style w:type="paragraph" w:styleId="Footer">
    <w:name w:val="footer"/>
    <w:basedOn w:val="Normal"/>
    <w:link w:val="FooterChar"/>
    <w:uiPriority w:val="99"/>
    <w:unhideWhenUsed/>
    <w:rsid w:val="00AB2D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DCC"/>
  </w:style>
  <w:style w:type="paragraph" w:styleId="BalloonText">
    <w:name w:val="Balloon Text"/>
    <w:basedOn w:val="Normal"/>
    <w:link w:val="BalloonTextChar"/>
    <w:uiPriority w:val="99"/>
    <w:semiHidden/>
    <w:unhideWhenUsed/>
    <w:rsid w:val="00AB2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DCC"/>
    <w:rPr>
      <w:rFonts w:ascii="Tahoma" w:hAnsi="Tahoma" w:cs="Tahoma"/>
      <w:sz w:val="16"/>
      <w:szCs w:val="16"/>
    </w:rPr>
  </w:style>
  <w:style w:type="paragraph" w:styleId="NoSpacing">
    <w:name w:val="No Spacing"/>
    <w:uiPriority w:val="1"/>
    <w:qFormat/>
    <w:rsid w:val="000F2DCC"/>
    <w:pPr>
      <w:spacing w:after="0" w:line="240" w:lineRule="auto"/>
    </w:pPr>
  </w:style>
  <w:style w:type="paragraph" w:styleId="NormalWeb">
    <w:name w:val="Normal (Web)"/>
    <w:basedOn w:val="Normal"/>
    <w:uiPriority w:val="99"/>
    <w:semiHidden/>
    <w:unhideWhenUsed/>
    <w:rsid w:val="003A705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8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aranmcoope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Atara Cooper</dc:creator>
  <cp:lastModifiedBy>Atara C</cp:lastModifiedBy>
  <cp:revision>47</cp:revision>
  <cp:lastPrinted>2018-02-06T23:49:00Z</cp:lastPrinted>
  <dcterms:created xsi:type="dcterms:W3CDTF">2015-10-14T22:58:00Z</dcterms:created>
  <dcterms:modified xsi:type="dcterms:W3CDTF">2018-10-15T00:45:00Z</dcterms:modified>
</cp:coreProperties>
</file>