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52" w:rsidRPr="004F0952" w:rsidRDefault="004F0952" w:rsidP="004F0952">
      <w:pPr>
        <w:pStyle w:val="NoSpacing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 w:rsidRPr="004F0952">
        <w:rPr>
          <w:rFonts w:ascii="Times New Roman" w:hAnsi="Times New Roman" w:cs="Times New Roman"/>
          <w:b/>
          <w:sz w:val="56"/>
          <w:szCs w:val="56"/>
          <w:u w:val="single"/>
        </w:rPr>
        <w:t>Chantina</w:t>
      </w:r>
      <w:proofErr w:type="spellEnd"/>
      <w:r w:rsidRPr="004F0952">
        <w:rPr>
          <w:rFonts w:ascii="Times New Roman" w:hAnsi="Times New Roman" w:cs="Times New Roman"/>
          <w:b/>
          <w:sz w:val="56"/>
          <w:szCs w:val="56"/>
          <w:u w:val="single"/>
        </w:rPr>
        <w:t xml:space="preserve"> Colon</w:t>
      </w:r>
    </w:p>
    <w:p w:rsidR="004F0952" w:rsidRPr="004F0952" w:rsidRDefault="004F0952" w:rsidP="004F0952">
      <w:pPr>
        <w:rPr>
          <w:rFonts w:ascii="Times New Roman" w:hAnsi="Times New Roman" w:cs="Times New Roman"/>
          <w:i/>
          <w:sz w:val="18"/>
          <w:szCs w:val="18"/>
        </w:rPr>
      </w:pPr>
      <w:r w:rsidRPr="004F0952">
        <w:rPr>
          <w:rFonts w:ascii="Times New Roman" w:hAnsi="Times New Roman" w:cs="Times New Roman"/>
          <w:i/>
          <w:sz w:val="18"/>
          <w:szCs w:val="18"/>
        </w:rPr>
        <w:t xml:space="preserve">633 </w:t>
      </w:r>
      <w:proofErr w:type="spellStart"/>
      <w:r w:rsidRPr="004F0952">
        <w:rPr>
          <w:rFonts w:ascii="Times New Roman" w:hAnsi="Times New Roman" w:cs="Times New Roman"/>
          <w:i/>
          <w:sz w:val="18"/>
          <w:szCs w:val="18"/>
        </w:rPr>
        <w:t>Beechwood</w:t>
      </w:r>
      <w:proofErr w:type="spellEnd"/>
      <w:r w:rsidRPr="004F0952">
        <w:rPr>
          <w:rFonts w:ascii="Times New Roman" w:hAnsi="Times New Roman" w:cs="Times New Roman"/>
          <w:i/>
          <w:sz w:val="18"/>
          <w:szCs w:val="18"/>
        </w:rPr>
        <w:t xml:space="preserve"> Avenue, Collingdale, PA 19023 * H: 267.468.9492 * C: 267.844.1960 * chantinacolon25@yahoo.com </w:t>
      </w:r>
    </w:p>
    <w:p w:rsidR="004F0952" w:rsidRPr="004F0952" w:rsidRDefault="004F0952" w:rsidP="004F0952">
      <w:pPr>
        <w:jc w:val="center"/>
        <w:rPr>
          <w:rFonts w:ascii="Times New Roman" w:hAnsi="Times New Roman" w:cs="Times New Roman"/>
          <w:b/>
          <w:u w:val="single"/>
        </w:rPr>
      </w:pPr>
      <w:r w:rsidRPr="004F0952">
        <w:rPr>
          <w:rFonts w:ascii="Times New Roman" w:hAnsi="Times New Roman" w:cs="Times New Roman"/>
          <w:b/>
          <w:u w:val="single"/>
        </w:rPr>
        <w:t>PROFESSIONAL SUMMARY</w:t>
      </w:r>
    </w:p>
    <w:p w:rsidR="004F0952" w:rsidRPr="004F0952" w:rsidRDefault="004F0952" w:rsidP="004F0952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4F0952">
        <w:rPr>
          <w:rFonts w:ascii="Times New Roman" w:hAnsi="Times New Roman" w:cs="Times New Roman"/>
          <w:sz w:val="18"/>
          <w:szCs w:val="18"/>
        </w:rPr>
        <w:t>Driven Executive Assistant adept at developing and maintaining detailed administrative and procedural processes that reduce redundancy, improve accuracy and efficiency and achieve organizational objectives.</w:t>
      </w:r>
      <w:proofErr w:type="gramEnd"/>
    </w:p>
    <w:p w:rsidR="004F0952" w:rsidRPr="004F0952" w:rsidRDefault="004F0952" w:rsidP="004F0952">
      <w:pPr>
        <w:jc w:val="center"/>
        <w:rPr>
          <w:rFonts w:ascii="Times New Roman" w:hAnsi="Times New Roman" w:cs="Times New Roman"/>
          <w:b/>
          <w:u w:val="single"/>
        </w:rPr>
      </w:pPr>
      <w:r w:rsidRPr="004F0952">
        <w:rPr>
          <w:rFonts w:ascii="Times New Roman" w:hAnsi="Times New Roman" w:cs="Times New Roman"/>
          <w:b/>
          <w:u w:val="single"/>
        </w:rPr>
        <w:t>SKILLS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 xml:space="preserve"> </w:t>
      </w:r>
      <w:r w:rsidRPr="004F0952">
        <w:rPr>
          <w:rFonts w:ascii="Times New Roman" w:hAnsi="Times New Roman" w:cs="Times New Roman"/>
          <w:sz w:val="18"/>
          <w:szCs w:val="18"/>
        </w:rPr>
        <w:tab/>
        <w:t>*Excellent communication/phone skills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>* Dedicated team player</w:t>
      </w:r>
    </w:p>
    <w:p w:rsidR="004F0952" w:rsidRPr="004F0952" w:rsidRDefault="004F0952" w:rsidP="004F0952">
      <w:pPr>
        <w:spacing w:after="0"/>
        <w:ind w:left="360" w:firstLine="36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*Payroll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 xml:space="preserve">* Pleasant demeanor </w:t>
      </w:r>
    </w:p>
    <w:p w:rsidR="004F0952" w:rsidRPr="004F0952" w:rsidRDefault="004F0952" w:rsidP="004F0952">
      <w:pPr>
        <w:spacing w:after="0"/>
        <w:ind w:left="540" w:firstLine="18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*Strong interpersonal skills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 Proofreading</w:t>
      </w:r>
    </w:p>
    <w:p w:rsidR="004F0952" w:rsidRPr="004F0952" w:rsidRDefault="004F0952" w:rsidP="004F0952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*Event planning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 Human Resources Management (HRM)</w:t>
      </w:r>
    </w:p>
    <w:p w:rsidR="004F0952" w:rsidRPr="004F0952" w:rsidRDefault="004F0952" w:rsidP="004F0952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*Accurate and detailed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 Compensation and benefits</w:t>
      </w:r>
    </w:p>
    <w:p w:rsidR="004F0952" w:rsidRPr="004F0952" w:rsidRDefault="004F0952" w:rsidP="004F0952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*Excellent planner and coordinator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 Advanced clerical knowledge</w:t>
      </w:r>
    </w:p>
    <w:p w:rsidR="004F0952" w:rsidRPr="004F0952" w:rsidRDefault="004F0952" w:rsidP="004F0952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*Resourceful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 Conference planning</w:t>
      </w:r>
    </w:p>
    <w:p w:rsidR="004F0952" w:rsidRPr="004F0952" w:rsidRDefault="004F0952" w:rsidP="004F0952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 Critical thinker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*Filing and data archiving</w:t>
      </w:r>
    </w:p>
    <w:p w:rsidR="004F0952" w:rsidRPr="004F0952" w:rsidRDefault="004F0952" w:rsidP="004F0952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*Report writing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 Project planning</w:t>
      </w:r>
    </w:p>
    <w:p w:rsidR="004F0952" w:rsidRPr="004F0952" w:rsidRDefault="004F0952" w:rsidP="004F0952">
      <w:pPr>
        <w:spacing w:after="0"/>
        <w:ind w:firstLine="72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*Schedule management</w:t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</w:r>
      <w:r w:rsidRPr="004F0952">
        <w:rPr>
          <w:rFonts w:ascii="Times New Roman" w:hAnsi="Times New Roman" w:cs="Times New Roman"/>
          <w:sz w:val="18"/>
          <w:szCs w:val="18"/>
        </w:rPr>
        <w:tab/>
        <w:t>* Employee training and development</w:t>
      </w:r>
    </w:p>
    <w:p w:rsidR="004F0952" w:rsidRPr="004F0952" w:rsidRDefault="004F0952" w:rsidP="004F095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F0952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</w:t>
      </w:r>
    </w:p>
    <w:p w:rsidR="004F0952" w:rsidRPr="004F0952" w:rsidRDefault="004F0952" w:rsidP="004F0952">
      <w:pPr>
        <w:jc w:val="center"/>
        <w:rPr>
          <w:rFonts w:ascii="Times New Roman" w:hAnsi="Times New Roman" w:cs="Times New Roman"/>
          <w:b/>
          <w:u w:val="single"/>
        </w:rPr>
      </w:pPr>
      <w:r w:rsidRPr="004F0952">
        <w:rPr>
          <w:rFonts w:ascii="Times New Roman" w:hAnsi="Times New Roman" w:cs="Times New Roman"/>
          <w:b/>
          <w:u w:val="single"/>
        </w:rPr>
        <w:t>WORK HISTORY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b/>
          <w:sz w:val="18"/>
          <w:szCs w:val="18"/>
        </w:rPr>
        <w:t>Chief of Police Administrative Assistant,</w:t>
      </w:r>
      <w:r w:rsidRPr="004F0952">
        <w:rPr>
          <w:rFonts w:ascii="Times New Roman" w:hAnsi="Times New Roman" w:cs="Times New Roman"/>
          <w:sz w:val="18"/>
          <w:szCs w:val="18"/>
        </w:rPr>
        <w:t xml:space="preserve"> 06/2010 – Present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b/>
          <w:sz w:val="18"/>
          <w:szCs w:val="18"/>
        </w:rPr>
        <w:t>Darby Borough Police Department</w:t>
      </w:r>
      <w:r w:rsidRPr="004F0952">
        <w:rPr>
          <w:rFonts w:ascii="Times New Roman" w:hAnsi="Times New Roman" w:cs="Times New Roman"/>
          <w:sz w:val="18"/>
          <w:szCs w:val="18"/>
        </w:rPr>
        <w:t xml:space="preserve"> – 1020 Ridge Ave. Darby, PA 19023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Crossing Guard, Front Desk Clerk, and Turnkey Supervisor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Scheduling and Payroll for over 50 employees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Manage the Chief of Police scheduling and appointments, as well as setting up press conferences with the Media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Compiled and analyzed payments for reports and booking center fees.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 xml:space="preserve"> Delaware County Notary Public #1322415</w:t>
      </w:r>
    </w:p>
    <w:p w:rsidR="004F0952" w:rsidRPr="004F0952" w:rsidRDefault="004F0952" w:rsidP="004F0952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Excellent Communication Skills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Customer Service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Microsoft Office Proficiency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Proper Phone Etiquette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Office Manager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Time Management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Human Resources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b/>
          <w:sz w:val="18"/>
          <w:szCs w:val="18"/>
        </w:rPr>
        <w:t>Residential Advisor,</w:t>
      </w:r>
      <w:r w:rsidRPr="004F0952">
        <w:rPr>
          <w:rFonts w:ascii="Times New Roman" w:hAnsi="Times New Roman" w:cs="Times New Roman"/>
          <w:sz w:val="18"/>
          <w:szCs w:val="18"/>
        </w:rPr>
        <w:t xml:space="preserve"> 03/2004 – 6/2010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4F0952">
        <w:rPr>
          <w:rFonts w:ascii="Times New Roman" w:hAnsi="Times New Roman" w:cs="Times New Roman"/>
          <w:b/>
          <w:sz w:val="18"/>
          <w:szCs w:val="18"/>
        </w:rPr>
        <w:t>MelMark</w:t>
      </w:r>
      <w:proofErr w:type="spellEnd"/>
      <w:r w:rsidRPr="004F09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F0952">
        <w:rPr>
          <w:rFonts w:ascii="Times New Roman" w:hAnsi="Times New Roman" w:cs="Times New Roman"/>
          <w:sz w:val="18"/>
          <w:szCs w:val="18"/>
        </w:rPr>
        <w:t>– Broomall, PA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Cared for mentally handicap clients, transported, cooked, cleaned, administered medication</w:t>
      </w:r>
    </w:p>
    <w:p w:rsidR="004F0952" w:rsidRPr="004F0952" w:rsidRDefault="004F0952" w:rsidP="004F095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 xml:space="preserve">CPR and First Aid Certified </w:t>
      </w:r>
    </w:p>
    <w:p w:rsidR="004F0952" w:rsidRPr="004F0952" w:rsidRDefault="004F0952" w:rsidP="004F0952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Excellent Communication Skills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>Proper Phone Etiquette</w:t>
      </w:r>
    </w:p>
    <w:p w:rsidR="004F0952" w:rsidRPr="004F0952" w:rsidRDefault="004F0952" w:rsidP="004F0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4F0952">
        <w:rPr>
          <w:rFonts w:ascii="Times New Roman" w:hAnsi="Times New Roman" w:cs="Times New Roman"/>
          <w:sz w:val="18"/>
          <w:szCs w:val="18"/>
        </w:rPr>
        <w:t xml:space="preserve">Time Management  </w:t>
      </w:r>
    </w:p>
    <w:p w:rsidR="004F0952" w:rsidRPr="004F0952" w:rsidRDefault="004F0952" w:rsidP="004F0952">
      <w:pPr>
        <w:jc w:val="center"/>
        <w:rPr>
          <w:rFonts w:ascii="Times New Roman" w:hAnsi="Times New Roman" w:cs="Times New Roman"/>
          <w:b/>
          <w:u w:val="single"/>
        </w:rPr>
      </w:pPr>
      <w:r w:rsidRPr="004F0952">
        <w:rPr>
          <w:rFonts w:ascii="Times New Roman" w:hAnsi="Times New Roman" w:cs="Times New Roman"/>
          <w:b/>
          <w:u w:val="single"/>
        </w:rPr>
        <w:t>EDUCATION</w:t>
      </w:r>
    </w:p>
    <w:p w:rsidR="007B71E6" w:rsidRPr="004F0952" w:rsidRDefault="004F09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Delaware County Community College: Business Major 2017-Present </w:t>
      </w:r>
    </w:p>
    <w:sectPr w:rsidR="007B71E6" w:rsidRPr="004F0952" w:rsidSect="007B7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A4FFE"/>
    <w:multiLevelType w:val="hybridMultilevel"/>
    <w:tmpl w:val="69D0B430"/>
    <w:lvl w:ilvl="0" w:tplc="7ABCEEB6">
      <w:start w:val="6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952"/>
    <w:rsid w:val="000256D7"/>
    <w:rsid w:val="000F4DA5"/>
    <w:rsid w:val="004F0952"/>
    <w:rsid w:val="007971F4"/>
    <w:rsid w:val="007B71E6"/>
    <w:rsid w:val="0085659B"/>
    <w:rsid w:val="00CD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  <w:ind w:left="432" w:hanging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52"/>
    <w:pPr>
      <w:spacing w:before="0"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952"/>
    <w:pPr>
      <w:ind w:left="720"/>
      <w:contextualSpacing/>
    </w:pPr>
  </w:style>
  <w:style w:type="paragraph" w:styleId="NoSpacing">
    <w:name w:val="No Spacing"/>
    <w:uiPriority w:val="1"/>
    <w:qFormat/>
    <w:rsid w:val="004F0952"/>
    <w:pPr>
      <w:spacing w:before="0" w:after="0"/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Bodoni MT"/>
        <a:ea typeface=""/>
        <a:cs typeface=""/>
      </a:majorFont>
      <a:minorFont>
        <a:latin typeface="Brush Script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Marvel</dc:creator>
  <cp:lastModifiedBy>Anna Marvel</cp:lastModifiedBy>
  <cp:revision>1</cp:revision>
  <dcterms:created xsi:type="dcterms:W3CDTF">2018-06-08T17:32:00Z</dcterms:created>
  <dcterms:modified xsi:type="dcterms:W3CDTF">2018-06-08T17:38:00Z</dcterms:modified>
</cp:coreProperties>
</file>